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2C1CB0" w:rsidRPr="005A26F0" w:rsidTr="005A26F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1CB0" w:rsidRPr="005A26F0" w:rsidRDefault="002C1CB0">
            <w:pPr>
              <w:pStyle w:val="ConsPlusNormal"/>
              <w:outlineLvl w:val="0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28 апреля 2015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C1CB0" w:rsidRPr="005A26F0" w:rsidRDefault="002C1CB0">
            <w:pPr>
              <w:pStyle w:val="ConsPlusNormal"/>
              <w:jc w:val="right"/>
              <w:outlineLvl w:val="0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N 3105/843-V-ОЗ</w:t>
            </w:r>
          </w:p>
        </w:tc>
      </w:tr>
    </w:tbl>
    <w:p w:rsidR="002C1CB0" w:rsidRPr="005A26F0" w:rsidRDefault="002C1CB0">
      <w:pPr>
        <w:pStyle w:val="ConsPlusNormal"/>
        <w:pBdr>
          <w:bottom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2C1CB0" w:rsidRPr="005A26F0" w:rsidRDefault="002C1CB0">
      <w:pPr>
        <w:pStyle w:val="ConsPlusNormal"/>
        <w:jc w:val="both"/>
        <w:rPr>
          <w:color w:val="000000" w:themeColor="text1"/>
        </w:rPr>
      </w:pPr>
    </w:p>
    <w:p w:rsidR="002C1CB0" w:rsidRPr="005A26F0" w:rsidRDefault="002C1CB0">
      <w:pPr>
        <w:pStyle w:val="ConsPlusTitle"/>
        <w:jc w:val="center"/>
        <w:rPr>
          <w:color w:val="000000" w:themeColor="text1"/>
        </w:rPr>
      </w:pPr>
      <w:r w:rsidRPr="005A26F0">
        <w:rPr>
          <w:color w:val="000000" w:themeColor="text1"/>
        </w:rPr>
        <w:t>РОССИЙСКАЯ ФЕДЕРАЦИЯ</w:t>
      </w:r>
    </w:p>
    <w:p w:rsidR="002C1CB0" w:rsidRPr="005A26F0" w:rsidRDefault="002C1CB0">
      <w:pPr>
        <w:pStyle w:val="ConsPlusTitle"/>
        <w:jc w:val="center"/>
        <w:rPr>
          <w:color w:val="000000" w:themeColor="text1"/>
        </w:rPr>
      </w:pPr>
    </w:p>
    <w:p w:rsidR="002C1CB0" w:rsidRPr="005A26F0" w:rsidRDefault="002C1CB0">
      <w:pPr>
        <w:pStyle w:val="ConsPlusTitle"/>
        <w:jc w:val="center"/>
        <w:rPr>
          <w:color w:val="000000" w:themeColor="text1"/>
        </w:rPr>
      </w:pPr>
      <w:r w:rsidRPr="005A26F0">
        <w:rPr>
          <w:color w:val="000000" w:themeColor="text1"/>
        </w:rPr>
        <w:t>ЗАКОН</w:t>
      </w:r>
    </w:p>
    <w:p w:rsidR="002C1CB0" w:rsidRPr="005A26F0" w:rsidRDefault="002C1CB0">
      <w:pPr>
        <w:pStyle w:val="ConsPlusTitle"/>
        <w:jc w:val="center"/>
        <w:rPr>
          <w:color w:val="000000" w:themeColor="text1"/>
        </w:rPr>
      </w:pPr>
      <w:r w:rsidRPr="005A26F0">
        <w:rPr>
          <w:color w:val="000000" w:themeColor="text1"/>
        </w:rPr>
        <w:t>ОРЕНБУРГСКОЙ ОБЛАСТИ</w:t>
      </w:r>
    </w:p>
    <w:p w:rsidR="002C1CB0" w:rsidRPr="005A26F0" w:rsidRDefault="002C1CB0">
      <w:pPr>
        <w:pStyle w:val="ConsPlusTitle"/>
        <w:jc w:val="center"/>
        <w:rPr>
          <w:color w:val="000000" w:themeColor="text1"/>
        </w:rPr>
      </w:pPr>
    </w:p>
    <w:p w:rsidR="002C1CB0" w:rsidRPr="005A26F0" w:rsidRDefault="002C1CB0">
      <w:pPr>
        <w:pStyle w:val="ConsPlusTitle"/>
        <w:jc w:val="center"/>
        <w:rPr>
          <w:color w:val="000000" w:themeColor="text1"/>
        </w:rPr>
      </w:pPr>
      <w:r w:rsidRPr="005A26F0">
        <w:rPr>
          <w:color w:val="000000" w:themeColor="text1"/>
        </w:rPr>
        <w:t>ОБ УСТАНОВЛЕНИИ НАЛОГОВОЙ СТАВКИ В РАЗМЕРЕ 0 ПРОЦЕНТОВ</w:t>
      </w:r>
    </w:p>
    <w:p w:rsidR="002C1CB0" w:rsidRPr="005A26F0" w:rsidRDefault="002C1CB0">
      <w:pPr>
        <w:pStyle w:val="ConsPlusTitle"/>
        <w:jc w:val="center"/>
        <w:rPr>
          <w:color w:val="000000" w:themeColor="text1"/>
        </w:rPr>
      </w:pPr>
      <w:r w:rsidRPr="005A26F0">
        <w:rPr>
          <w:color w:val="000000" w:themeColor="text1"/>
        </w:rPr>
        <w:t>ДЛЯ НАЛОГОПЛАТЕЛЬЩИКОВ - ИНДИВИДУАЛЬНЫХ ПРЕДПРИНИМАТЕЛЕЙ,</w:t>
      </w:r>
    </w:p>
    <w:p w:rsidR="002C1CB0" w:rsidRPr="005A26F0" w:rsidRDefault="002C1CB0">
      <w:pPr>
        <w:pStyle w:val="ConsPlusTitle"/>
        <w:jc w:val="center"/>
        <w:rPr>
          <w:color w:val="000000" w:themeColor="text1"/>
        </w:rPr>
      </w:pPr>
      <w:r w:rsidRPr="005A26F0">
        <w:rPr>
          <w:color w:val="000000" w:themeColor="text1"/>
        </w:rPr>
        <w:t xml:space="preserve">ВПЕРВЫЕ </w:t>
      </w:r>
      <w:proofErr w:type="gramStart"/>
      <w:r w:rsidRPr="005A26F0">
        <w:rPr>
          <w:color w:val="000000" w:themeColor="text1"/>
        </w:rPr>
        <w:t>ЗАРЕГИСТРИРОВАННЫХ</w:t>
      </w:r>
      <w:proofErr w:type="gramEnd"/>
      <w:r w:rsidRPr="005A26F0">
        <w:rPr>
          <w:color w:val="000000" w:themeColor="text1"/>
        </w:rPr>
        <w:t xml:space="preserve"> ПРИ ПРИМЕНЕНИИ</w:t>
      </w:r>
    </w:p>
    <w:p w:rsidR="002C1CB0" w:rsidRPr="005A26F0" w:rsidRDefault="002C1CB0">
      <w:pPr>
        <w:pStyle w:val="ConsPlusTitle"/>
        <w:jc w:val="center"/>
        <w:rPr>
          <w:color w:val="000000" w:themeColor="text1"/>
        </w:rPr>
      </w:pPr>
      <w:r w:rsidRPr="005A26F0">
        <w:rPr>
          <w:color w:val="000000" w:themeColor="text1"/>
        </w:rPr>
        <w:t>УПРОЩЕННОЙ СИСТЕМЫ НАЛОГООБЛОЖЕНИЯ</w:t>
      </w:r>
    </w:p>
    <w:p w:rsidR="002C1CB0" w:rsidRPr="005A26F0" w:rsidRDefault="002C1CB0">
      <w:pPr>
        <w:pStyle w:val="ConsPlusTitle"/>
        <w:jc w:val="center"/>
        <w:rPr>
          <w:color w:val="000000" w:themeColor="text1"/>
        </w:rPr>
      </w:pPr>
      <w:r w:rsidRPr="005A26F0">
        <w:rPr>
          <w:color w:val="000000" w:themeColor="text1"/>
        </w:rPr>
        <w:t>И ПАТЕНТНОЙ СИСТЕМЫ НАЛОГООБЛОЖЕНИЯ</w:t>
      </w:r>
    </w:p>
    <w:p w:rsidR="002C1CB0" w:rsidRPr="005A26F0" w:rsidRDefault="002C1CB0">
      <w:pPr>
        <w:pStyle w:val="ConsPlusNormal"/>
        <w:jc w:val="both"/>
        <w:rPr>
          <w:color w:val="000000" w:themeColor="text1"/>
        </w:rPr>
      </w:pPr>
    </w:p>
    <w:p w:rsidR="002C1CB0" w:rsidRPr="005A26F0" w:rsidRDefault="002C1CB0">
      <w:pPr>
        <w:pStyle w:val="ConsPlusNormal"/>
        <w:jc w:val="right"/>
        <w:rPr>
          <w:color w:val="000000" w:themeColor="text1"/>
        </w:rPr>
      </w:pPr>
      <w:proofErr w:type="gramStart"/>
      <w:r w:rsidRPr="005A26F0">
        <w:rPr>
          <w:color w:val="000000" w:themeColor="text1"/>
        </w:rPr>
        <w:t>Принят</w:t>
      </w:r>
      <w:proofErr w:type="gramEnd"/>
    </w:p>
    <w:p w:rsidR="002C1CB0" w:rsidRPr="005A26F0" w:rsidRDefault="002C1CB0">
      <w:pPr>
        <w:pStyle w:val="ConsPlusNormal"/>
        <w:jc w:val="right"/>
        <w:rPr>
          <w:color w:val="000000" w:themeColor="text1"/>
        </w:rPr>
      </w:pPr>
      <w:r w:rsidRPr="005A26F0">
        <w:rPr>
          <w:color w:val="000000" w:themeColor="text1"/>
        </w:rPr>
        <w:t>постановлением</w:t>
      </w:r>
    </w:p>
    <w:p w:rsidR="002C1CB0" w:rsidRPr="005A26F0" w:rsidRDefault="002C1CB0">
      <w:pPr>
        <w:pStyle w:val="ConsPlusNormal"/>
        <w:jc w:val="right"/>
        <w:rPr>
          <w:color w:val="000000" w:themeColor="text1"/>
        </w:rPr>
      </w:pPr>
      <w:r w:rsidRPr="005A26F0">
        <w:rPr>
          <w:color w:val="000000" w:themeColor="text1"/>
        </w:rPr>
        <w:t>Законодательного Собрания</w:t>
      </w:r>
    </w:p>
    <w:p w:rsidR="002C1CB0" w:rsidRPr="005A26F0" w:rsidRDefault="002C1CB0">
      <w:pPr>
        <w:pStyle w:val="ConsPlusNormal"/>
        <w:jc w:val="right"/>
        <w:rPr>
          <w:color w:val="000000" w:themeColor="text1"/>
        </w:rPr>
      </w:pPr>
      <w:r w:rsidRPr="005A26F0">
        <w:rPr>
          <w:color w:val="000000" w:themeColor="text1"/>
        </w:rPr>
        <w:t>Оренбургской области</w:t>
      </w:r>
    </w:p>
    <w:p w:rsidR="002C1CB0" w:rsidRPr="005A26F0" w:rsidRDefault="002C1CB0">
      <w:pPr>
        <w:pStyle w:val="ConsPlusNormal"/>
        <w:jc w:val="right"/>
        <w:rPr>
          <w:color w:val="000000" w:themeColor="text1"/>
        </w:rPr>
      </w:pPr>
      <w:r w:rsidRPr="005A26F0">
        <w:rPr>
          <w:color w:val="000000" w:themeColor="text1"/>
        </w:rPr>
        <w:t>от 22 апреля 2015 г. N 3105</w:t>
      </w:r>
    </w:p>
    <w:p w:rsidR="002C1CB0" w:rsidRPr="005A26F0" w:rsidRDefault="002C1CB0">
      <w:pPr>
        <w:pStyle w:val="ConsPlusNormal"/>
        <w:spacing w:after="1"/>
        <w:rPr>
          <w:color w:val="000000" w:themeColor="text1"/>
        </w:rPr>
      </w:pPr>
    </w:p>
    <w:p w:rsidR="002C1CB0" w:rsidRPr="005A26F0" w:rsidRDefault="002C1CB0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5A26F0">
        <w:rPr>
          <w:color w:val="000000" w:themeColor="text1"/>
        </w:rPr>
        <w:t>Статья 1</w:t>
      </w:r>
    </w:p>
    <w:p w:rsidR="002C1CB0" w:rsidRPr="005A26F0" w:rsidRDefault="002C1CB0">
      <w:pPr>
        <w:pStyle w:val="ConsPlusNormal"/>
        <w:jc w:val="both"/>
        <w:rPr>
          <w:color w:val="000000" w:themeColor="text1"/>
        </w:rPr>
      </w:pPr>
    </w:p>
    <w:p w:rsidR="002C1CB0" w:rsidRPr="005A26F0" w:rsidRDefault="002C1CB0">
      <w:pPr>
        <w:pStyle w:val="ConsPlusNormal"/>
        <w:ind w:firstLine="540"/>
        <w:jc w:val="both"/>
        <w:rPr>
          <w:color w:val="000000" w:themeColor="text1"/>
        </w:rPr>
      </w:pPr>
      <w:bookmarkStart w:id="0" w:name="P28"/>
      <w:bookmarkEnd w:id="0"/>
      <w:proofErr w:type="gramStart"/>
      <w:r w:rsidRPr="005A26F0">
        <w:rPr>
          <w:color w:val="000000" w:themeColor="text1"/>
        </w:rPr>
        <w:t>В соответствии с пунктом 4 статьи 346.20 части второй Налогового кодекса Российской Федерации при применении упрощенной системы налогообложения на территории Оренбургской области установить налоговую ставку в размере 0 процентов для налогоплательщиков - индивидуальных предпринимателей, выбравших объект налогообложения в виде доходов или в виде доходов, уменьшенных на величину расходов, впервые зарегистрированных после вступления в силу настоящего Закона и осуществляющих предпринимательскую деятельность в</w:t>
      </w:r>
      <w:proofErr w:type="gramEnd"/>
      <w:r w:rsidRPr="005A26F0">
        <w:rPr>
          <w:color w:val="000000" w:themeColor="text1"/>
        </w:rPr>
        <w:t xml:space="preserve"> производственной, социальной и научных </w:t>
      </w:r>
      <w:proofErr w:type="gramStart"/>
      <w:r w:rsidRPr="005A26F0">
        <w:rPr>
          <w:color w:val="000000" w:themeColor="text1"/>
        </w:rPr>
        <w:t>сферах</w:t>
      </w:r>
      <w:proofErr w:type="gramEnd"/>
      <w:r w:rsidRPr="005A26F0">
        <w:rPr>
          <w:color w:val="000000" w:themeColor="text1"/>
        </w:rPr>
        <w:t>, а также в сфере бытовых услуг населению.</w:t>
      </w:r>
    </w:p>
    <w:p w:rsidR="002C1CB0" w:rsidRPr="005A26F0" w:rsidRDefault="002C1CB0">
      <w:pPr>
        <w:pStyle w:val="ConsPlusNormal"/>
        <w:jc w:val="both"/>
        <w:rPr>
          <w:color w:val="000000" w:themeColor="text1"/>
        </w:rPr>
      </w:pPr>
      <w:r w:rsidRPr="005A26F0">
        <w:rPr>
          <w:color w:val="000000" w:themeColor="text1"/>
        </w:rPr>
        <w:t>(в ред. Законов Оренбургской области от 12.11.2015 N 3461/975-V-ОЗ, от 11.12.2017 N 671/177-VI-ОЗ)</w:t>
      </w:r>
    </w:p>
    <w:p w:rsidR="002C1CB0" w:rsidRPr="005A26F0" w:rsidRDefault="002C1CB0">
      <w:pPr>
        <w:pStyle w:val="ConsPlusNormal"/>
        <w:spacing w:before="200"/>
        <w:ind w:firstLine="540"/>
        <w:jc w:val="both"/>
        <w:rPr>
          <w:color w:val="000000" w:themeColor="text1"/>
        </w:rPr>
      </w:pPr>
      <w:proofErr w:type="gramStart"/>
      <w:r w:rsidRPr="005A26F0">
        <w:rPr>
          <w:color w:val="000000" w:themeColor="text1"/>
        </w:rPr>
        <w:t>Налоговая ставка в размере 0 процентов при применении упрощенной системы налогообложения на территории Оренбургской области устанавливается в отношении видов предпринимательской деятельности в производственной, социальной и научной сферах, а также в сфере бытовых услуг населению, указанных в приложении 1 к настоящему Закону, на основании Общероссийского классификатора видов экономической деятельности.</w:t>
      </w:r>
      <w:proofErr w:type="gramEnd"/>
    </w:p>
    <w:p w:rsidR="002C1CB0" w:rsidRPr="005A26F0" w:rsidRDefault="002C1CB0">
      <w:pPr>
        <w:pStyle w:val="ConsPlusNormal"/>
        <w:jc w:val="both"/>
        <w:rPr>
          <w:color w:val="000000" w:themeColor="text1"/>
        </w:rPr>
      </w:pPr>
      <w:r w:rsidRPr="005A26F0">
        <w:rPr>
          <w:color w:val="000000" w:themeColor="text1"/>
        </w:rPr>
        <w:t>(в ред. Закона Оренбургской области от 12.11.2015 N 3461/975-V-ОЗ)</w:t>
      </w:r>
    </w:p>
    <w:p w:rsidR="002C1CB0" w:rsidRPr="005A26F0" w:rsidRDefault="002C1CB0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5A26F0">
        <w:rPr>
          <w:color w:val="000000" w:themeColor="text1"/>
        </w:rPr>
        <w:t>Налогоплательщики, указанные в абзаце первом 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течение двух налоговых периодов.</w:t>
      </w:r>
    </w:p>
    <w:p w:rsidR="002C1CB0" w:rsidRPr="005A26F0" w:rsidRDefault="002C1CB0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5A26F0">
        <w:rPr>
          <w:color w:val="000000" w:themeColor="text1"/>
        </w:rPr>
        <w:t>По итогам налогового периода доля доходов от реализации товаров (работ, услуг) при осуществлении видов предпринимательской деятельности, в отношении которых применялась налоговая ставка в размере 0 процентов, в общем объеме доходов от реализации товаров (работ, услуг) должна быть не менее 70 процентов.</w:t>
      </w:r>
    </w:p>
    <w:p w:rsidR="002C1CB0" w:rsidRPr="005A26F0" w:rsidRDefault="002C1CB0">
      <w:pPr>
        <w:pStyle w:val="ConsPlusNormal"/>
        <w:jc w:val="both"/>
        <w:rPr>
          <w:color w:val="000000" w:themeColor="text1"/>
        </w:rPr>
      </w:pPr>
    </w:p>
    <w:p w:rsidR="002C1CB0" w:rsidRPr="005A26F0" w:rsidRDefault="002C1CB0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5A26F0">
        <w:rPr>
          <w:color w:val="000000" w:themeColor="text1"/>
        </w:rPr>
        <w:t>Статья 2</w:t>
      </w:r>
    </w:p>
    <w:p w:rsidR="002C1CB0" w:rsidRPr="005A26F0" w:rsidRDefault="002C1CB0">
      <w:pPr>
        <w:pStyle w:val="ConsPlusNormal"/>
        <w:jc w:val="both"/>
        <w:rPr>
          <w:color w:val="000000" w:themeColor="text1"/>
        </w:rPr>
      </w:pPr>
    </w:p>
    <w:p w:rsidR="002C1CB0" w:rsidRPr="005A26F0" w:rsidRDefault="002C1CB0">
      <w:pPr>
        <w:pStyle w:val="ConsPlusNormal"/>
        <w:ind w:firstLine="540"/>
        <w:jc w:val="both"/>
        <w:rPr>
          <w:color w:val="000000" w:themeColor="text1"/>
        </w:rPr>
      </w:pPr>
      <w:bookmarkStart w:id="1" w:name="P37"/>
      <w:bookmarkEnd w:id="1"/>
      <w:proofErr w:type="gramStart"/>
      <w:r w:rsidRPr="005A26F0">
        <w:rPr>
          <w:color w:val="000000" w:themeColor="text1"/>
        </w:rPr>
        <w:t>В соответствии с пунктом 3 статьи 346.50 части второй Налогового кодекса Российской Федерации при применении патентной системы налогообложения на территории Оренбургской области установить налоговую ставку в размере 0 процентов для налогоплательщиков - индивидуальных предпринимателей, впервые зарегистрированных после вступления в силу настоящего Закона, осуществляющих виды предпринимательской деятельности, относящиеся к производственной и социальной сферам, а также к сфере бытовых услуг населению.</w:t>
      </w:r>
      <w:proofErr w:type="gramEnd"/>
    </w:p>
    <w:p w:rsidR="002C1CB0" w:rsidRPr="005A26F0" w:rsidRDefault="002C1CB0">
      <w:pPr>
        <w:pStyle w:val="ConsPlusNormal"/>
        <w:jc w:val="both"/>
        <w:rPr>
          <w:color w:val="000000" w:themeColor="text1"/>
        </w:rPr>
      </w:pPr>
      <w:r w:rsidRPr="005A26F0">
        <w:rPr>
          <w:color w:val="000000" w:themeColor="text1"/>
        </w:rPr>
        <w:lastRenderedPageBreak/>
        <w:t>(в ред. Законов Оренбургской области от 12.11.2015 N 3461/975-V-ОЗ, от 28.02.2022 N 215/73-VII-ОЗ)</w:t>
      </w:r>
    </w:p>
    <w:p w:rsidR="002C1CB0" w:rsidRPr="005A26F0" w:rsidRDefault="002C1CB0">
      <w:pPr>
        <w:pStyle w:val="ConsPlusNormal"/>
        <w:spacing w:before="200"/>
        <w:ind w:firstLine="540"/>
        <w:jc w:val="both"/>
        <w:rPr>
          <w:color w:val="000000" w:themeColor="text1"/>
        </w:rPr>
      </w:pPr>
      <w:proofErr w:type="gramStart"/>
      <w:r w:rsidRPr="005A26F0">
        <w:rPr>
          <w:color w:val="000000" w:themeColor="text1"/>
        </w:rPr>
        <w:t>Налоговая ставка в размере 0 процентов при применении патентной системы налогообложения на территории Оренбургской области устанавливается в отношении видов предпринимательской деятельности в производственной и социальной сферах, а также в сфере бытовых услуг населению, указанных в приложении 2 к настоящему Закону.</w:t>
      </w:r>
      <w:proofErr w:type="gramEnd"/>
    </w:p>
    <w:p w:rsidR="002C1CB0" w:rsidRPr="005A26F0" w:rsidRDefault="002C1CB0">
      <w:pPr>
        <w:pStyle w:val="ConsPlusNormal"/>
        <w:jc w:val="both"/>
        <w:rPr>
          <w:color w:val="000000" w:themeColor="text1"/>
        </w:rPr>
      </w:pPr>
      <w:r w:rsidRPr="005A26F0">
        <w:rPr>
          <w:color w:val="000000" w:themeColor="text1"/>
        </w:rPr>
        <w:t>(в ред. Закона Оренбургской области от 12.11.2015 N 3461/975-V-ОЗ)</w:t>
      </w:r>
    </w:p>
    <w:p w:rsidR="002C1CB0" w:rsidRPr="005A26F0" w:rsidRDefault="002C1CB0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5A26F0">
        <w:rPr>
          <w:color w:val="000000" w:themeColor="text1"/>
        </w:rPr>
        <w:t>Налогоплательщики, указанные в абзаце первом 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не более двух налоговых периодов в пределах двух календарных лет.</w:t>
      </w:r>
    </w:p>
    <w:p w:rsidR="002C1CB0" w:rsidRPr="005A26F0" w:rsidRDefault="002C1CB0">
      <w:pPr>
        <w:pStyle w:val="ConsPlusNormal"/>
        <w:jc w:val="both"/>
        <w:rPr>
          <w:color w:val="000000" w:themeColor="text1"/>
        </w:rPr>
      </w:pPr>
    </w:p>
    <w:p w:rsidR="002C1CB0" w:rsidRPr="005A26F0" w:rsidRDefault="002C1CB0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5A26F0">
        <w:rPr>
          <w:color w:val="000000" w:themeColor="text1"/>
        </w:rPr>
        <w:t>Статья 3</w:t>
      </w:r>
    </w:p>
    <w:p w:rsidR="002C1CB0" w:rsidRPr="005A26F0" w:rsidRDefault="002C1CB0">
      <w:pPr>
        <w:pStyle w:val="ConsPlusNormal"/>
        <w:jc w:val="both"/>
        <w:rPr>
          <w:color w:val="000000" w:themeColor="text1"/>
        </w:rPr>
      </w:pPr>
    </w:p>
    <w:p w:rsidR="002C1CB0" w:rsidRPr="005A26F0" w:rsidRDefault="002C1CB0">
      <w:pPr>
        <w:pStyle w:val="ConsPlusNormal"/>
        <w:ind w:firstLine="540"/>
        <w:jc w:val="both"/>
        <w:rPr>
          <w:color w:val="000000" w:themeColor="text1"/>
        </w:rPr>
      </w:pPr>
      <w:r w:rsidRPr="005A26F0">
        <w:rPr>
          <w:color w:val="000000" w:themeColor="text1"/>
        </w:rPr>
        <w:t>Настоящий Закон вступает в силу после его официального опубликования и не применяется с 1 января 2025 года.</w:t>
      </w:r>
    </w:p>
    <w:p w:rsidR="002C1CB0" w:rsidRPr="005A26F0" w:rsidRDefault="002C1CB0">
      <w:pPr>
        <w:pStyle w:val="ConsPlusNormal"/>
        <w:jc w:val="both"/>
        <w:rPr>
          <w:color w:val="000000" w:themeColor="text1"/>
        </w:rPr>
      </w:pPr>
      <w:r w:rsidRPr="005A26F0">
        <w:rPr>
          <w:color w:val="000000" w:themeColor="text1"/>
        </w:rPr>
        <w:t>(в ред. Законов Оренбургской области от 10.11.2020 N 2429/672-VI-ОЗ, от 21.04.2022 N 316/98-VII-ОЗ)</w:t>
      </w:r>
    </w:p>
    <w:p w:rsidR="002C1CB0" w:rsidRPr="005A26F0" w:rsidRDefault="002C1CB0">
      <w:pPr>
        <w:pStyle w:val="ConsPlusNormal"/>
        <w:jc w:val="both"/>
        <w:rPr>
          <w:color w:val="000000" w:themeColor="text1"/>
        </w:rPr>
      </w:pPr>
    </w:p>
    <w:p w:rsidR="002C1CB0" w:rsidRPr="005A26F0" w:rsidRDefault="002C1CB0">
      <w:pPr>
        <w:pStyle w:val="ConsPlusNormal"/>
        <w:jc w:val="right"/>
        <w:rPr>
          <w:color w:val="000000" w:themeColor="text1"/>
        </w:rPr>
      </w:pPr>
      <w:r w:rsidRPr="005A26F0">
        <w:rPr>
          <w:color w:val="000000" w:themeColor="text1"/>
        </w:rPr>
        <w:t>Губернатор</w:t>
      </w:r>
    </w:p>
    <w:p w:rsidR="002C1CB0" w:rsidRPr="005A26F0" w:rsidRDefault="002C1CB0">
      <w:pPr>
        <w:pStyle w:val="ConsPlusNormal"/>
        <w:jc w:val="right"/>
        <w:rPr>
          <w:color w:val="000000" w:themeColor="text1"/>
        </w:rPr>
      </w:pPr>
      <w:r w:rsidRPr="005A26F0">
        <w:rPr>
          <w:color w:val="000000" w:themeColor="text1"/>
        </w:rPr>
        <w:t>Оренбургской области</w:t>
      </w:r>
    </w:p>
    <w:p w:rsidR="002C1CB0" w:rsidRPr="005A26F0" w:rsidRDefault="002C1CB0">
      <w:pPr>
        <w:pStyle w:val="ConsPlusNormal"/>
        <w:jc w:val="right"/>
        <w:rPr>
          <w:color w:val="000000" w:themeColor="text1"/>
        </w:rPr>
      </w:pPr>
      <w:r w:rsidRPr="005A26F0">
        <w:rPr>
          <w:color w:val="000000" w:themeColor="text1"/>
        </w:rPr>
        <w:t>Ю.А.БЕРГ</w:t>
      </w:r>
    </w:p>
    <w:p w:rsidR="002C1CB0" w:rsidRPr="005A26F0" w:rsidRDefault="002C1CB0">
      <w:pPr>
        <w:pStyle w:val="ConsPlusNormal"/>
        <w:rPr>
          <w:color w:val="000000" w:themeColor="text1"/>
        </w:rPr>
      </w:pPr>
      <w:r w:rsidRPr="005A26F0">
        <w:rPr>
          <w:color w:val="000000" w:themeColor="text1"/>
        </w:rPr>
        <w:t>г. Оренбург, Дом Советов</w:t>
      </w:r>
    </w:p>
    <w:p w:rsidR="002C1CB0" w:rsidRPr="005A26F0" w:rsidRDefault="002C1CB0">
      <w:pPr>
        <w:pStyle w:val="ConsPlusNormal"/>
        <w:spacing w:before="200"/>
        <w:rPr>
          <w:color w:val="000000" w:themeColor="text1"/>
        </w:rPr>
      </w:pPr>
      <w:r w:rsidRPr="005A26F0">
        <w:rPr>
          <w:color w:val="000000" w:themeColor="text1"/>
        </w:rPr>
        <w:t>28 апреля 2015 года</w:t>
      </w:r>
    </w:p>
    <w:p w:rsidR="002C1CB0" w:rsidRPr="005A26F0" w:rsidRDefault="002C1CB0">
      <w:pPr>
        <w:pStyle w:val="ConsPlusNormal"/>
        <w:spacing w:before="200"/>
        <w:rPr>
          <w:color w:val="000000" w:themeColor="text1"/>
        </w:rPr>
      </w:pPr>
      <w:r w:rsidRPr="005A26F0">
        <w:rPr>
          <w:color w:val="000000" w:themeColor="text1"/>
        </w:rPr>
        <w:t>N 3105/843-V-ОЗ</w:t>
      </w:r>
    </w:p>
    <w:p w:rsidR="002C1CB0" w:rsidRPr="005A26F0" w:rsidRDefault="002C1CB0">
      <w:pPr>
        <w:pStyle w:val="ConsPlusNormal"/>
        <w:jc w:val="both"/>
        <w:rPr>
          <w:color w:val="000000" w:themeColor="text1"/>
        </w:rPr>
      </w:pPr>
    </w:p>
    <w:p w:rsidR="002C1CB0" w:rsidRPr="005A26F0" w:rsidRDefault="002C1CB0">
      <w:pPr>
        <w:pStyle w:val="ConsPlusNormal"/>
        <w:jc w:val="both"/>
        <w:rPr>
          <w:color w:val="000000" w:themeColor="text1"/>
        </w:rPr>
      </w:pPr>
    </w:p>
    <w:p w:rsidR="002C1CB0" w:rsidRPr="005A26F0" w:rsidRDefault="002C1CB0">
      <w:pPr>
        <w:pStyle w:val="ConsPlusNormal"/>
        <w:jc w:val="both"/>
        <w:rPr>
          <w:color w:val="000000" w:themeColor="text1"/>
        </w:rPr>
      </w:pPr>
    </w:p>
    <w:p w:rsidR="002C1CB0" w:rsidRPr="005A26F0" w:rsidRDefault="002C1CB0">
      <w:pPr>
        <w:pStyle w:val="ConsPlusNormal"/>
        <w:jc w:val="both"/>
        <w:rPr>
          <w:color w:val="000000" w:themeColor="text1"/>
        </w:rPr>
      </w:pPr>
    </w:p>
    <w:p w:rsidR="002C1CB0" w:rsidRPr="005A26F0" w:rsidRDefault="002C1CB0">
      <w:pPr>
        <w:pStyle w:val="ConsPlusNormal"/>
        <w:jc w:val="both"/>
        <w:rPr>
          <w:color w:val="000000" w:themeColor="text1"/>
        </w:rPr>
      </w:pPr>
    </w:p>
    <w:p w:rsidR="002C1CB0" w:rsidRPr="005A26F0" w:rsidRDefault="002C1CB0">
      <w:pPr>
        <w:pStyle w:val="ConsPlusNormal"/>
        <w:jc w:val="right"/>
        <w:outlineLvl w:val="0"/>
        <w:rPr>
          <w:color w:val="000000" w:themeColor="text1"/>
        </w:rPr>
      </w:pPr>
      <w:r w:rsidRPr="005A26F0">
        <w:rPr>
          <w:color w:val="000000" w:themeColor="text1"/>
        </w:rPr>
        <w:t>Приложение N 1</w:t>
      </w:r>
    </w:p>
    <w:p w:rsidR="002C1CB0" w:rsidRPr="005A26F0" w:rsidRDefault="002C1CB0">
      <w:pPr>
        <w:pStyle w:val="ConsPlusNormal"/>
        <w:jc w:val="right"/>
        <w:rPr>
          <w:color w:val="000000" w:themeColor="text1"/>
        </w:rPr>
      </w:pPr>
      <w:r w:rsidRPr="005A26F0">
        <w:rPr>
          <w:color w:val="000000" w:themeColor="text1"/>
        </w:rPr>
        <w:t>к Закону</w:t>
      </w:r>
    </w:p>
    <w:p w:rsidR="002C1CB0" w:rsidRPr="005A26F0" w:rsidRDefault="002C1CB0">
      <w:pPr>
        <w:pStyle w:val="ConsPlusNormal"/>
        <w:jc w:val="right"/>
        <w:rPr>
          <w:color w:val="000000" w:themeColor="text1"/>
        </w:rPr>
      </w:pPr>
      <w:r w:rsidRPr="005A26F0">
        <w:rPr>
          <w:color w:val="000000" w:themeColor="text1"/>
        </w:rPr>
        <w:t>Оренбургской области</w:t>
      </w:r>
    </w:p>
    <w:p w:rsidR="002C1CB0" w:rsidRPr="005A26F0" w:rsidRDefault="002C1CB0">
      <w:pPr>
        <w:pStyle w:val="ConsPlusNormal"/>
        <w:jc w:val="right"/>
        <w:rPr>
          <w:color w:val="000000" w:themeColor="text1"/>
        </w:rPr>
      </w:pPr>
      <w:r w:rsidRPr="005A26F0">
        <w:rPr>
          <w:color w:val="000000" w:themeColor="text1"/>
        </w:rPr>
        <w:t xml:space="preserve">"Об установлении </w:t>
      </w:r>
      <w:proofErr w:type="gramStart"/>
      <w:r w:rsidRPr="005A26F0">
        <w:rPr>
          <w:color w:val="000000" w:themeColor="text1"/>
        </w:rPr>
        <w:t>налоговой</w:t>
      </w:r>
      <w:proofErr w:type="gramEnd"/>
    </w:p>
    <w:p w:rsidR="002C1CB0" w:rsidRPr="005A26F0" w:rsidRDefault="002C1CB0">
      <w:pPr>
        <w:pStyle w:val="ConsPlusNormal"/>
        <w:jc w:val="right"/>
        <w:rPr>
          <w:color w:val="000000" w:themeColor="text1"/>
        </w:rPr>
      </w:pPr>
      <w:r w:rsidRPr="005A26F0">
        <w:rPr>
          <w:color w:val="000000" w:themeColor="text1"/>
        </w:rPr>
        <w:t>ставки в размере 0 процентов</w:t>
      </w:r>
    </w:p>
    <w:p w:rsidR="002C1CB0" w:rsidRPr="005A26F0" w:rsidRDefault="002C1CB0">
      <w:pPr>
        <w:pStyle w:val="ConsPlusNormal"/>
        <w:jc w:val="right"/>
        <w:rPr>
          <w:color w:val="000000" w:themeColor="text1"/>
        </w:rPr>
      </w:pPr>
      <w:r w:rsidRPr="005A26F0">
        <w:rPr>
          <w:color w:val="000000" w:themeColor="text1"/>
        </w:rPr>
        <w:t>для налогоплательщиков - индивидуальных</w:t>
      </w:r>
    </w:p>
    <w:p w:rsidR="002C1CB0" w:rsidRPr="005A26F0" w:rsidRDefault="002C1CB0">
      <w:pPr>
        <w:pStyle w:val="ConsPlusNormal"/>
        <w:jc w:val="right"/>
        <w:rPr>
          <w:color w:val="000000" w:themeColor="text1"/>
        </w:rPr>
      </w:pPr>
      <w:r w:rsidRPr="005A26F0">
        <w:rPr>
          <w:color w:val="000000" w:themeColor="text1"/>
        </w:rPr>
        <w:t>предпринимателей, впервые</w:t>
      </w:r>
    </w:p>
    <w:p w:rsidR="002C1CB0" w:rsidRPr="005A26F0" w:rsidRDefault="002C1CB0">
      <w:pPr>
        <w:pStyle w:val="ConsPlusNormal"/>
        <w:jc w:val="right"/>
        <w:rPr>
          <w:color w:val="000000" w:themeColor="text1"/>
        </w:rPr>
      </w:pPr>
      <w:proofErr w:type="gramStart"/>
      <w:r w:rsidRPr="005A26F0">
        <w:rPr>
          <w:color w:val="000000" w:themeColor="text1"/>
        </w:rPr>
        <w:t>зарегистрированных</w:t>
      </w:r>
      <w:proofErr w:type="gramEnd"/>
      <w:r w:rsidRPr="005A26F0">
        <w:rPr>
          <w:color w:val="000000" w:themeColor="text1"/>
        </w:rPr>
        <w:t xml:space="preserve"> при применении</w:t>
      </w:r>
    </w:p>
    <w:p w:rsidR="002C1CB0" w:rsidRPr="005A26F0" w:rsidRDefault="002C1CB0">
      <w:pPr>
        <w:pStyle w:val="ConsPlusNormal"/>
        <w:jc w:val="right"/>
        <w:rPr>
          <w:color w:val="000000" w:themeColor="text1"/>
        </w:rPr>
      </w:pPr>
      <w:r w:rsidRPr="005A26F0">
        <w:rPr>
          <w:color w:val="000000" w:themeColor="text1"/>
        </w:rPr>
        <w:t>упрощенной системы налогообложения</w:t>
      </w:r>
    </w:p>
    <w:p w:rsidR="002C1CB0" w:rsidRPr="005A26F0" w:rsidRDefault="002C1CB0">
      <w:pPr>
        <w:pStyle w:val="ConsPlusNormal"/>
        <w:jc w:val="right"/>
        <w:rPr>
          <w:color w:val="000000" w:themeColor="text1"/>
        </w:rPr>
      </w:pPr>
      <w:r w:rsidRPr="005A26F0">
        <w:rPr>
          <w:color w:val="000000" w:themeColor="text1"/>
        </w:rPr>
        <w:t>и патентной системы налогообложения"</w:t>
      </w:r>
    </w:p>
    <w:p w:rsidR="002C1CB0" w:rsidRPr="005A26F0" w:rsidRDefault="002C1CB0">
      <w:pPr>
        <w:pStyle w:val="ConsPlusNormal"/>
        <w:jc w:val="right"/>
        <w:rPr>
          <w:color w:val="000000" w:themeColor="text1"/>
        </w:rPr>
      </w:pPr>
      <w:r w:rsidRPr="005A26F0">
        <w:rPr>
          <w:color w:val="000000" w:themeColor="text1"/>
        </w:rPr>
        <w:t>от 28 апреля 2015 г. N 3105/843-V-ОЗ</w:t>
      </w:r>
    </w:p>
    <w:p w:rsidR="002C1CB0" w:rsidRPr="005A26F0" w:rsidRDefault="002C1CB0">
      <w:pPr>
        <w:pStyle w:val="ConsPlusNormal"/>
        <w:jc w:val="both"/>
        <w:rPr>
          <w:color w:val="000000" w:themeColor="text1"/>
        </w:rPr>
      </w:pPr>
    </w:p>
    <w:p w:rsidR="002C1CB0" w:rsidRPr="005A26F0" w:rsidRDefault="002C1CB0">
      <w:pPr>
        <w:pStyle w:val="ConsPlusTitle"/>
        <w:jc w:val="center"/>
        <w:rPr>
          <w:color w:val="000000" w:themeColor="text1"/>
        </w:rPr>
      </w:pPr>
      <w:bookmarkStart w:id="2" w:name="P71"/>
      <w:bookmarkEnd w:id="2"/>
      <w:r w:rsidRPr="005A26F0">
        <w:rPr>
          <w:color w:val="000000" w:themeColor="text1"/>
        </w:rPr>
        <w:t>Виды</w:t>
      </w:r>
    </w:p>
    <w:p w:rsidR="002C1CB0" w:rsidRPr="005A26F0" w:rsidRDefault="002C1CB0">
      <w:pPr>
        <w:pStyle w:val="ConsPlusTitle"/>
        <w:jc w:val="center"/>
        <w:rPr>
          <w:color w:val="000000" w:themeColor="text1"/>
        </w:rPr>
      </w:pPr>
      <w:r w:rsidRPr="005A26F0">
        <w:rPr>
          <w:color w:val="000000" w:themeColor="text1"/>
        </w:rPr>
        <w:t xml:space="preserve">предпринимательской деятельности </w:t>
      </w:r>
      <w:proofErr w:type="gramStart"/>
      <w:r w:rsidRPr="005A26F0">
        <w:rPr>
          <w:color w:val="000000" w:themeColor="text1"/>
        </w:rPr>
        <w:t>в</w:t>
      </w:r>
      <w:proofErr w:type="gramEnd"/>
      <w:r w:rsidRPr="005A26F0">
        <w:rPr>
          <w:color w:val="000000" w:themeColor="text1"/>
        </w:rPr>
        <w:t xml:space="preserve"> производственной,</w:t>
      </w:r>
    </w:p>
    <w:p w:rsidR="002C1CB0" w:rsidRPr="005A26F0" w:rsidRDefault="002C1CB0">
      <w:pPr>
        <w:pStyle w:val="ConsPlusTitle"/>
        <w:jc w:val="center"/>
        <w:rPr>
          <w:color w:val="000000" w:themeColor="text1"/>
        </w:rPr>
      </w:pPr>
      <w:r w:rsidRPr="005A26F0">
        <w:rPr>
          <w:color w:val="000000" w:themeColor="text1"/>
        </w:rPr>
        <w:t xml:space="preserve">социальной и научной </w:t>
      </w:r>
      <w:proofErr w:type="gramStart"/>
      <w:r w:rsidRPr="005A26F0">
        <w:rPr>
          <w:color w:val="000000" w:themeColor="text1"/>
        </w:rPr>
        <w:t>сферах</w:t>
      </w:r>
      <w:proofErr w:type="gramEnd"/>
      <w:r w:rsidRPr="005A26F0">
        <w:rPr>
          <w:color w:val="000000" w:themeColor="text1"/>
        </w:rPr>
        <w:t>, а также в сфере бытовых услуг</w:t>
      </w:r>
    </w:p>
    <w:p w:rsidR="002C1CB0" w:rsidRPr="005A26F0" w:rsidRDefault="002C1CB0">
      <w:pPr>
        <w:pStyle w:val="ConsPlusTitle"/>
        <w:jc w:val="center"/>
        <w:rPr>
          <w:color w:val="000000" w:themeColor="text1"/>
        </w:rPr>
      </w:pPr>
      <w:r w:rsidRPr="005A26F0">
        <w:rPr>
          <w:color w:val="000000" w:themeColor="text1"/>
        </w:rPr>
        <w:t xml:space="preserve">населению, в отношении </w:t>
      </w:r>
      <w:proofErr w:type="gramStart"/>
      <w:r w:rsidRPr="005A26F0">
        <w:rPr>
          <w:color w:val="000000" w:themeColor="text1"/>
        </w:rPr>
        <w:t>которых</w:t>
      </w:r>
      <w:proofErr w:type="gramEnd"/>
      <w:r w:rsidRPr="005A26F0">
        <w:rPr>
          <w:color w:val="000000" w:themeColor="text1"/>
        </w:rPr>
        <w:t xml:space="preserve"> устанавливается налоговая</w:t>
      </w:r>
    </w:p>
    <w:p w:rsidR="002C1CB0" w:rsidRPr="005A26F0" w:rsidRDefault="002C1CB0">
      <w:pPr>
        <w:pStyle w:val="ConsPlusTitle"/>
        <w:jc w:val="center"/>
        <w:rPr>
          <w:color w:val="000000" w:themeColor="text1"/>
        </w:rPr>
      </w:pPr>
      <w:r w:rsidRPr="005A26F0">
        <w:rPr>
          <w:color w:val="000000" w:themeColor="text1"/>
        </w:rPr>
        <w:t xml:space="preserve">ставка в размере 0 процентов при применении </w:t>
      </w:r>
      <w:proofErr w:type="gramStart"/>
      <w:r w:rsidRPr="005A26F0">
        <w:rPr>
          <w:color w:val="000000" w:themeColor="text1"/>
        </w:rPr>
        <w:t>упрощенной</w:t>
      </w:r>
      <w:proofErr w:type="gramEnd"/>
    </w:p>
    <w:p w:rsidR="002C1CB0" w:rsidRPr="005A26F0" w:rsidRDefault="002C1CB0">
      <w:pPr>
        <w:pStyle w:val="ConsPlusTitle"/>
        <w:jc w:val="center"/>
        <w:rPr>
          <w:color w:val="000000" w:themeColor="text1"/>
        </w:rPr>
      </w:pPr>
      <w:r w:rsidRPr="005A26F0">
        <w:rPr>
          <w:color w:val="000000" w:themeColor="text1"/>
        </w:rPr>
        <w:t>системы налогообложения на территории Оренбургской области</w:t>
      </w:r>
    </w:p>
    <w:p w:rsidR="002C1CB0" w:rsidRPr="005A26F0" w:rsidRDefault="002C1CB0">
      <w:pPr>
        <w:pStyle w:val="ConsPlusNormal"/>
        <w:spacing w:after="1"/>
        <w:rPr>
          <w:color w:val="000000" w:themeColor="text1"/>
        </w:rPr>
      </w:pPr>
    </w:p>
    <w:p w:rsidR="002C1CB0" w:rsidRPr="005A26F0" w:rsidRDefault="002C1CB0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762"/>
        <w:gridCol w:w="3458"/>
      </w:tblGrid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 xml:space="preserve">N </w:t>
            </w:r>
            <w:proofErr w:type="spellStart"/>
            <w:proofErr w:type="gramStart"/>
            <w:r w:rsidRPr="005A26F0">
              <w:rPr>
                <w:color w:val="000000" w:themeColor="text1"/>
              </w:rPr>
              <w:t>п</w:t>
            </w:r>
            <w:proofErr w:type="spellEnd"/>
            <w:proofErr w:type="gramEnd"/>
            <w:r w:rsidRPr="005A26F0">
              <w:rPr>
                <w:color w:val="000000" w:themeColor="text1"/>
              </w:rPr>
              <w:t>/</w:t>
            </w:r>
            <w:proofErr w:type="spellStart"/>
            <w:r w:rsidRPr="005A26F0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Вид предпринимательской деятельности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 xml:space="preserve">Код группировки видов экономической деятельности согласно Общероссийскому классификатору видов экономической деятельности, </w:t>
            </w:r>
            <w:r w:rsidRPr="005A26F0">
              <w:rPr>
                <w:color w:val="000000" w:themeColor="text1"/>
              </w:rPr>
              <w:lastRenderedPageBreak/>
              <w:t>включающий в себя все подклассы, группы, подгруппы и виды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2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3</w:t>
            </w:r>
          </w:p>
        </w:tc>
      </w:tr>
      <w:tr w:rsidR="002C1CB0" w:rsidRPr="005A26F0">
        <w:tc>
          <w:tcPr>
            <w:tcW w:w="9070" w:type="dxa"/>
            <w:gridSpan w:val="3"/>
          </w:tcPr>
          <w:p w:rsidR="002C1CB0" w:rsidRPr="005A26F0" w:rsidRDefault="002C1CB0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 xml:space="preserve">I. </w:t>
            </w:r>
            <w:proofErr w:type="gramStart"/>
            <w:r w:rsidRPr="005A26F0">
              <w:rPr>
                <w:color w:val="000000" w:themeColor="text1"/>
              </w:rPr>
              <w:t>Виды предпринимательской деятельности в производственной, социальной и научной сферах, в отношении которых устанавливается налоговая ставка в размере 0 процентов при применении упрощенной системы налогообложения на территории Оренбургской области</w:t>
            </w:r>
            <w:proofErr w:type="gramEnd"/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Выращивание однолетних культур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01.1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2.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Выращивание многолетних культур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01.2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3.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Выращивание рассады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01.3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4.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Животноводство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01.4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5.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Смешанное сельское хозяйство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01.5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6.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01.6&lt;*&gt;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7.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Сбор и заготовка дикорастущих грибов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02.30.11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8.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Сбор и заготовка дикорастущих плодов, ягод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02.30.12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Сбор и заготовка дикорастущих орехов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02.30.13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10.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Рыболовство и рыбоводство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03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11.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Производство пищевых продуктов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10&lt;*&gt;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12.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Производство напитков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11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13.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Производство текстильных изделий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13&lt;*&gt;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14.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Производство одежды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14&lt;*&gt;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15.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Производство кожи и изделий из кожи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15&lt;*&gt;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16.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16&lt;*&gt;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17.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Производство бумаги и бумажных изделий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17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18.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18&lt;*&gt;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19.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Производство химических веществ и химических продуктов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20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20.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21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21.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Производство резиновых и пластмассовых изделий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22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22.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Производство прочей неметаллической минеральной продукции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23&lt;*&gt;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23.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Производство металлургическое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24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lastRenderedPageBreak/>
              <w:t>24.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25&lt;*&gt;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25.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Производство компьютеров, электронных и оптических изделий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26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26.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Производство электрического оборудования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27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27.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28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28.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29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29.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Производство мебели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31&lt;*&gt;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30.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Производство прочих готовых изделий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32&lt;*&gt;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31.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Ремонт электрического оборудования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33.14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32.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Монтаж промышленных машин и оборудования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33.20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33.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Деятельность по обработке вторичного сырья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38.3&lt;*&gt;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34.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Издание книг, периодических публикаций и другие виды издательской деятельности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58.1&lt;*&gt;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35.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Деятельность в области звукозаписи и издания музыкальных произведений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59.20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36.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Научные исследования и разработки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72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37.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Образование дошкольное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85.11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38.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Образование дополнительное детей и взрослых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85.41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39.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Деятельность по оказанию помощи на дому для лиц с ограниченными возможностями развития, душевнобольным и наркозависимым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87.20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40.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Деятельность по уходу за престарелыми и инвалидами с обеспечением проживания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87.30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41.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Деятельность по уходу с обеспечением проживания прочая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87.90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42.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Предоставление социальных услуг без обеспечения проживания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88&lt;*&gt;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43.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Деятельность спортивных объектов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93.11</w:t>
            </w:r>
          </w:p>
        </w:tc>
      </w:tr>
      <w:tr w:rsidR="002C1CB0" w:rsidRPr="005A26F0">
        <w:tc>
          <w:tcPr>
            <w:tcW w:w="9070" w:type="dxa"/>
            <w:gridSpan w:val="3"/>
          </w:tcPr>
          <w:p w:rsidR="002C1CB0" w:rsidRPr="005A26F0" w:rsidRDefault="002C1CB0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bookmarkStart w:id="3" w:name="P216"/>
            <w:bookmarkEnd w:id="3"/>
            <w:r w:rsidRPr="005A26F0">
              <w:rPr>
                <w:color w:val="000000" w:themeColor="text1"/>
              </w:rPr>
              <w:t>II. Виды предпринимательской деятельности в сфере бытовых услуг населению, в отношении которых устанавливается налоговая ставка в размере 0 процентов при применении упрощенной системы налогообложения на территории Оренбургской области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Предоставление услуг в области растениеводства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01.61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2.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Производство щипаной шерсти, сырых шкур и кож крупного рогатого скота, животных семейств лошадиных и оленевых, овец и коз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10.11.4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3.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Производство колбасных изделий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10.13.2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lastRenderedPageBreak/>
              <w:t>4.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Переработка и консервирование картофеля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10.31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5.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Производство масел и жиров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10.41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6.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Производство муки из зерновых культур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10.61.2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7.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Производство крупы и гранул из зерновых культур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10.61.3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8.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Подготовка и прядение прочих текстильных волокон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13.10.9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Плиссировка и подобные работы на текстильных материалах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13.30.3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10.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13.92.2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11.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13.99.4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12.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Пошив одежды из кожи по индивидуальному заказу населения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14.11.2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13.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Пошив производственной одежды по индивидуальному заказу населения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14.12.2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14.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Пошив и вязание прочей верхней одежды по индивидуальному заказу населения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14.13.3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15.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Пошив нательного белья по индивидуальному заказу населения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14.14.4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16.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14.19.5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17.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Пошив меховых изделий по индивидуальному заказу населения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14.20.2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18.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14.31.2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19.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Изготовление прочих вязаных и трикотажных изделий, не включенных в другие группировки по индивидуальному заказу населения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14.39.2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20.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15.20.5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21.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Производство деревянной тары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16.24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22.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Изготовление изделий из дерева, пробки, соломки и материалов для плетения, корзиночных и плетеных изделий по индивидуальному заказу населения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16.29.3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23.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Деятельность брошюровочно-переплетная и отделочная и сопутствующие услуги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18.14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lastRenderedPageBreak/>
              <w:t>24.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Резка, обработка и отделка камня для памятников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23.70.2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25.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25.50.1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26.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Обработка металлов и нанесение покрытий на металлы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25.61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27.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Обработка металлических изделий механическая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25.62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28.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25.99.3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29.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Изготовление кухонной мебели по индивидуальному заказу населения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31.02.2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30.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31.09.2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31.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32.12.6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32.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32.13.2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33.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Производство прочих готовых изделий, не включенных в другие группировки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32.99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34.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Ремонт машин и оборудования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33.12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35.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Ремонт электронного и оптического оборудования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33.13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36.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Утилизация отсортированных материалов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38.32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37.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Виды издательской деятельности прочие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58.19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38.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Деятельность по благоустройству ландшафта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81.30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39.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88.10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40.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Предоставление услуг по дневному уходу за детьми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88.91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41.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Ремонт коммуникационного оборудования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95.12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42.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Ремонт электронной бытовой техники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95.21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43.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Ремонт бытовых приборов, домашнего и садового инвентаря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95.22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44.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Ремонт бытовой техники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95.22.1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45.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Ремонт домашнего и садового оборудования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95.22.2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lastRenderedPageBreak/>
              <w:t>46.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Ремонт обуви и прочих изделий из кожи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95.23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47.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Ремонт мебели и предметов домашнего обихода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95.24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48.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Ремонт мебели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95.24.1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49.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Ремонт предметов домашнего обихода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95.24.2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50.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Ремонт часов и ювелирных изделий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95.25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51.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Ремонт часов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95.25.1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52.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Ремонт ювелирных изделий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95.25.2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53.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Ремонт прочих предметов личного потребления и бытовых товаров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95.29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54.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Ремонт одежды и текстильных изделий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95.29.1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55.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Ремонт одежды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95.29.11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56.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Ремонт текстильных изделий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95.29.12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57.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Ремонт трикотажных изделий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95.29.13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58.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Ремонт спортивного и туристского оборудования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95.29.2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59.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Ремонт игрушек и подобных им изделий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95.29.3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60.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Ремонт металлоизделий бытового и хозяйственного назначения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95.29.4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61.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Ремонт предметов и изделий из металла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95.29.41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62.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Ремонт металлической галантереи, ключей, номерных знаков, указателей улиц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95.29.42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63.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Заточка пил, чертежных и других инструментов, ножей, ножниц, бритв, коньков и т.п.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95.29.43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64.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Ремонт бытовых осветительных приборов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95.29.5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65.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Ремонт велосипедов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95.29.6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66.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Ремонт и настройка музыкальных инструментов (кроме органов и исторических музыкальных инструментов)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95.29.7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67.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Ремонт прочих бытовых изделий и предметов личного пользования, не вошедших в другие группировки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95.29.9</w:t>
            </w:r>
          </w:p>
        </w:tc>
      </w:tr>
      <w:tr w:rsidR="002C1CB0" w:rsidRPr="005A26F0">
        <w:tc>
          <w:tcPr>
            <w:tcW w:w="850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68.</w:t>
            </w:r>
          </w:p>
        </w:tc>
        <w:tc>
          <w:tcPr>
            <w:tcW w:w="4762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Деятельность физкультурно-оздоровительная</w:t>
            </w:r>
          </w:p>
        </w:tc>
        <w:tc>
          <w:tcPr>
            <w:tcW w:w="3458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96.04</w:t>
            </w:r>
          </w:p>
        </w:tc>
      </w:tr>
    </w:tbl>
    <w:p w:rsidR="002C1CB0" w:rsidRPr="005A26F0" w:rsidRDefault="002C1CB0">
      <w:pPr>
        <w:pStyle w:val="ConsPlusNormal"/>
        <w:jc w:val="both"/>
        <w:rPr>
          <w:color w:val="000000" w:themeColor="text1"/>
        </w:rPr>
      </w:pPr>
    </w:p>
    <w:p w:rsidR="002C1CB0" w:rsidRPr="005A26F0" w:rsidRDefault="002C1CB0">
      <w:pPr>
        <w:pStyle w:val="ConsPlusNormal"/>
        <w:ind w:firstLine="540"/>
        <w:jc w:val="both"/>
        <w:rPr>
          <w:color w:val="000000" w:themeColor="text1"/>
        </w:rPr>
      </w:pPr>
      <w:r w:rsidRPr="005A26F0">
        <w:rPr>
          <w:color w:val="000000" w:themeColor="text1"/>
        </w:rPr>
        <w:t>--------------------------------</w:t>
      </w:r>
    </w:p>
    <w:p w:rsidR="002C1CB0" w:rsidRPr="005A26F0" w:rsidRDefault="002C1CB0">
      <w:pPr>
        <w:pStyle w:val="ConsPlusNormal"/>
        <w:spacing w:before="200"/>
        <w:ind w:firstLine="540"/>
        <w:jc w:val="both"/>
        <w:rPr>
          <w:color w:val="000000" w:themeColor="text1"/>
        </w:rPr>
      </w:pPr>
      <w:bookmarkStart w:id="4" w:name="P423"/>
      <w:bookmarkEnd w:id="4"/>
      <w:r w:rsidRPr="005A26F0">
        <w:rPr>
          <w:color w:val="000000" w:themeColor="text1"/>
        </w:rPr>
        <w:t>&lt;*&gt; За исключением кодов деятельности, относящихся к бытовым услугам, указанных в разделе II настоящего Приложения.</w:t>
      </w:r>
    </w:p>
    <w:p w:rsidR="002C1CB0" w:rsidRPr="005A26F0" w:rsidRDefault="002C1CB0">
      <w:pPr>
        <w:pStyle w:val="ConsPlusNormal"/>
        <w:jc w:val="both"/>
        <w:rPr>
          <w:color w:val="000000" w:themeColor="text1"/>
        </w:rPr>
      </w:pPr>
    </w:p>
    <w:p w:rsidR="002C1CB0" w:rsidRPr="005A26F0" w:rsidRDefault="002C1CB0">
      <w:pPr>
        <w:pStyle w:val="ConsPlusNormal"/>
        <w:jc w:val="both"/>
        <w:rPr>
          <w:color w:val="000000" w:themeColor="text1"/>
        </w:rPr>
      </w:pPr>
    </w:p>
    <w:p w:rsidR="002C1CB0" w:rsidRPr="005A26F0" w:rsidRDefault="002C1CB0">
      <w:pPr>
        <w:pStyle w:val="ConsPlusNormal"/>
        <w:jc w:val="both"/>
        <w:rPr>
          <w:color w:val="000000" w:themeColor="text1"/>
        </w:rPr>
      </w:pPr>
    </w:p>
    <w:p w:rsidR="002C1CB0" w:rsidRPr="005A26F0" w:rsidRDefault="002C1CB0">
      <w:pPr>
        <w:pStyle w:val="ConsPlusNormal"/>
        <w:jc w:val="both"/>
        <w:rPr>
          <w:color w:val="000000" w:themeColor="text1"/>
        </w:rPr>
      </w:pPr>
    </w:p>
    <w:p w:rsidR="002C1CB0" w:rsidRPr="005A26F0" w:rsidRDefault="002C1CB0">
      <w:pPr>
        <w:pStyle w:val="ConsPlusNormal"/>
        <w:jc w:val="both"/>
        <w:rPr>
          <w:color w:val="000000" w:themeColor="text1"/>
        </w:rPr>
      </w:pPr>
    </w:p>
    <w:p w:rsidR="002C1CB0" w:rsidRPr="005A26F0" w:rsidRDefault="002C1CB0">
      <w:pPr>
        <w:pStyle w:val="ConsPlusNormal"/>
        <w:jc w:val="right"/>
        <w:outlineLvl w:val="0"/>
        <w:rPr>
          <w:color w:val="000000" w:themeColor="text1"/>
        </w:rPr>
      </w:pPr>
      <w:r w:rsidRPr="005A26F0">
        <w:rPr>
          <w:color w:val="000000" w:themeColor="text1"/>
        </w:rPr>
        <w:t>Приложение N 2</w:t>
      </w:r>
    </w:p>
    <w:p w:rsidR="002C1CB0" w:rsidRPr="005A26F0" w:rsidRDefault="002C1CB0">
      <w:pPr>
        <w:pStyle w:val="ConsPlusNormal"/>
        <w:jc w:val="right"/>
        <w:rPr>
          <w:color w:val="000000" w:themeColor="text1"/>
        </w:rPr>
      </w:pPr>
      <w:r w:rsidRPr="005A26F0">
        <w:rPr>
          <w:color w:val="000000" w:themeColor="text1"/>
        </w:rPr>
        <w:lastRenderedPageBreak/>
        <w:t>к Закону</w:t>
      </w:r>
    </w:p>
    <w:p w:rsidR="002C1CB0" w:rsidRPr="005A26F0" w:rsidRDefault="002C1CB0">
      <w:pPr>
        <w:pStyle w:val="ConsPlusNormal"/>
        <w:jc w:val="right"/>
        <w:rPr>
          <w:color w:val="000000" w:themeColor="text1"/>
        </w:rPr>
      </w:pPr>
      <w:r w:rsidRPr="005A26F0">
        <w:rPr>
          <w:color w:val="000000" w:themeColor="text1"/>
        </w:rPr>
        <w:t>Оренбургской области</w:t>
      </w:r>
    </w:p>
    <w:p w:rsidR="002C1CB0" w:rsidRPr="005A26F0" w:rsidRDefault="002C1CB0">
      <w:pPr>
        <w:pStyle w:val="ConsPlusNormal"/>
        <w:jc w:val="right"/>
        <w:rPr>
          <w:color w:val="000000" w:themeColor="text1"/>
        </w:rPr>
      </w:pPr>
      <w:r w:rsidRPr="005A26F0">
        <w:rPr>
          <w:color w:val="000000" w:themeColor="text1"/>
        </w:rPr>
        <w:t xml:space="preserve">"Об установлении </w:t>
      </w:r>
      <w:proofErr w:type="gramStart"/>
      <w:r w:rsidRPr="005A26F0">
        <w:rPr>
          <w:color w:val="000000" w:themeColor="text1"/>
        </w:rPr>
        <w:t>налоговой</w:t>
      </w:r>
      <w:proofErr w:type="gramEnd"/>
    </w:p>
    <w:p w:rsidR="002C1CB0" w:rsidRPr="005A26F0" w:rsidRDefault="002C1CB0">
      <w:pPr>
        <w:pStyle w:val="ConsPlusNormal"/>
        <w:jc w:val="right"/>
        <w:rPr>
          <w:color w:val="000000" w:themeColor="text1"/>
        </w:rPr>
      </w:pPr>
      <w:r w:rsidRPr="005A26F0">
        <w:rPr>
          <w:color w:val="000000" w:themeColor="text1"/>
        </w:rPr>
        <w:t>ставки в размере 0 процентов</w:t>
      </w:r>
    </w:p>
    <w:p w:rsidR="002C1CB0" w:rsidRPr="005A26F0" w:rsidRDefault="002C1CB0">
      <w:pPr>
        <w:pStyle w:val="ConsPlusNormal"/>
        <w:jc w:val="right"/>
        <w:rPr>
          <w:color w:val="000000" w:themeColor="text1"/>
        </w:rPr>
      </w:pPr>
      <w:r w:rsidRPr="005A26F0">
        <w:rPr>
          <w:color w:val="000000" w:themeColor="text1"/>
        </w:rPr>
        <w:t>для налогоплательщиков - индивидуальных</w:t>
      </w:r>
    </w:p>
    <w:p w:rsidR="002C1CB0" w:rsidRPr="005A26F0" w:rsidRDefault="002C1CB0">
      <w:pPr>
        <w:pStyle w:val="ConsPlusNormal"/>
        <w:jc w:val="right"/>
        <w:rPr>
          <w:color w:val="000000" w:themeColor="text1"/>
        </w:rPr>
      </w:pPr>
      <w:r w:rsidRPr="005A26F0">
        <w:rPr>
          <w:color w:val="000000" w:themeColor="text1"/>
        </w:rPr>
        <w:t>предпринимателей, впервые</w:t>
      </w:r>
    </w:p>
    <w:p w:rsidR="002C1CB0" w:rsidRPr="005A26F0" w:rsidRDefault="002C1CB0">
      <w:pPr>
        <w:pStyle w:val="ConsPlusNormal"/>
        <w:jc w:val="right"/>
        <w:rPr>
          <w:color w:val="000000" w:themeColor="text1"/>
        </w:rPr>
      </w:pPr>
      <w:proofErr w:type="gramStart"/>
      <w:r w:rsidRPr="005A26F0">
        <w:rPr>
          <w:color w:val="000000" w:themeColor="text1"/>
        </w:rPr>
        <w:t>зарегистрированных</w:t>
      </w:r>
      <w:proofErr w:type="gramEnd"/>
      <w:r w:rsidRPr="005A26F0">
        <w:rPr>
          <w:color w:val="000000" w:themeColor="text1"/>
        </w:rPr>
        <w:t xml:space="preserve"> при применении</w:t>
      </w:r>
    </w:p>
    <w:p w:rsidR="002C1CB0" w:rsidRPr="005A26F0" w:rsidRDefault="002C1CB0">
      <w:pPr>
        <w:pStyle w:val="ConsPlusNormal"/>
        <w:jc w:val="right"/>
        <w:rPr>
          <w:color w:val="000000" w:themeColor="text1"/>
        </w:rPr>
      </w:pPr>
      <w:r w:rsidRPr="005A26F0">
        <w:rPr>
          <w:color w:val="000000" w:themeColor="text1"/>
        </w:rPr>
        <w:t>упрощенной системы налогообложения</w:t>
      </w:r>
    </w:p>
    <w:p w:rsidR="002C1CB0" w:rsidRPr="005A26F0" w:rsidRDefault="002C1CB0">
      <w:pPr>
        <w:pStyle w:val="ConsPlusNormal"/>
        <w:jc w:val="right"/>
        <w:rPr>
          <w:color w:val="000000" w:themeColor="text1"/>
        </w:rPr>
      </w:pPr>
      <w:r w:rsidRPr="005A26F0">
        <w:rPr>
          <w:color w:val="000000" w:themeColor="text1"/>
        </w:rPr>
        <w:t>и патентной системы налогообложения"</w:t>
      </w:r>
    </w:p>
    <w:p w:rsidR="002C1CB0" w:rsidRPr="005A26F0" w:rsidRDefault="002C1CB0">
      <w:pPr>
        <w:pStyle w:val="ConsPlusNormal"/>
        <w:jc w:val="right"/>
        <w:rPr>
          <w:color w:val="000000" w:themeColor="text1"/>
        </w:rPr>
      </w:pPr>
      <w:r w:rsidRPr="005A26F0">
        <w:rPr>
          <w:color w:val="000000" w:themeColor="text1"/>
        </w:rPr>
        <w:t>от 28 апреля 2015 г. N 3105/843-V-ОЗ</w:t>
      </w:r>
    </w:p>
    <w:p w:rsidR="002C1CB0" w:rsidRPr="005A26F0" w:rsidRDefault="002C1CB0">
      <w:pPr>
        <w:pStyle w:val="ConsPlusNormal"/>
        <w:jc w:val="both"/>
        <w:rPr>
          <w:color w:val="000000" w:themeColor="text1"/>
        </w:rPr>
      </w:pPr>
    </w:p>
    <w:p w:rsidR="002C1CB0" w:rsidRPr="005A26F0" w:rsidRDefault="002C1CB0">
      <w:pPr>
        <w:pStyle w:val="ConsPlusTitle"/>
        <w:jc w:val="center"/>
        <w:rPr>
          <w:color w:val="000000" w:themeColor="text1"/>
        </w:rPr>
      </w:pPr>
      <w:bookmarkStart w:id="5" w:name="P441"/>
      <w:bookmarkEnd w:id="5"/>
      <w:r w:rsidRPr="005A26F0">
        <w:rPr>
          <w:color w:val="000000" w:themeColor="text1"/>
        </w:rPr>
        <w:t>Виды</w:t>
      </w:r>
    </w:p>
    <w:p w:rsidR="002C1CB0" w:rsidRPr="005A26F0" w:rsidRDefault="002C1CB0">
      <w:pPr>
        <w:pStyle w:val="ConsPlusTitle"/>
        <w:jc w:val="center"/>
        <w:rPr>
          <w:color w:val="000000" w:themeColor="text1"/>
        </w:rPr>
      </w:pPr>
      <w:r w:rsidRPr="005A26F0">
        <w:rPr>
          <w:color w:val="000000" w:themeColor="text1"/>
        </w:rPr>
        <w:t xml:space="preserve">предпринимательской деятельности </w:t>
      </w:r>
      <w:proofErr w:type="gramStart"/>
      <w:r w:rsidRPr="005A26F0">
        <w:rPr>
          <w:color w:val="000000" w:themeColor="text1"/>
        </w:rPr>
        <w:t>в</w:t>
      </w:r>
      <w:proofErr w:type="gramEnd"/>
      <w:r w:rsidRPr="005A26F0">
        <w:rPr>
          <w:color w:val="000000" w:themeColor="text1"/>
        </w:rPr>
        <w:t xml:space="preserve"> производственной</w:t>
      </w:r>
    </w:p>
    <w:p w:rsidR="002C1CB0" w:rsidRPr="005A26F0" w:rsidRDefault="002C1CB0">
      <w:pPr>
        <w:pStyle w:val="ConsPlusTitle"/>
        <w:jc w:val="center"/>
        <w:rPr>
          <w:color w:val="000000" w:themeColor="text1"/>
        </w:rPr>
      </w:pPr>
      <w:r w:rsidRPr="005A26F0">
        <w:rPr>
          <w:color w:val="000000" w:themeColor="text1"/>
        </w:rPr>
        <w:t xml:space="preserve">и социальной </w:t>
      </w:r>
      <w:proofErr w:type="gramStart"/>
      <w:r w:rsidRPr="005A26F0">
        <w:rPr>
          <w:color w:val="000000" w:themeColor="text1"/>
        </w:rPr>
        <w:t>сферах</w:t>
      </w:r>
      <w:proofErr w:type="gramEnd"/>
      <w:r w:rsidRPr="005A26F0">
        <w:rPr>
          <w:color w:val="000000" w:themeColor="text1"/>
        </w:rPr>
        <w:t>, а также в сфере бытовых услуг</w:t>
      </w:r>
    </w:p>
    <w:p w:rsidR="002C1CB0" w:rsidRPr="005A26F0" w:rsidRDefault="002C1CB0">
      <w:pPr>
        <w:pStyle w:val="ConsPlusTitle"/>
        <w:jc w:val="center"/>
        <w:rPr>
          <w:color w:val="000000" w:themeColor="text1"/>
        </w:rPr>
      </w:pPr>
      <w:r w:rsidRPr="005A26F0">
        <w:rPr>
          <w:color w:val="000000" w:themeColor="text1"/>
        </w:rPr>
        <w:t xml:space="preserve">населению, в отношении </w:t>
      </w:r>
      <w:proofErr w:type="gramStart"/>
      <w:r w:rsidRPr="005A26F0">
        <w:rPr>
          <w:color w:val="000000" w:themeColor="text1"/>
        </w:rPr>
        <w:t>которых</w:t>
      </w:r>
      <w:proofErr w:type="gramEnd"/>
      <w:r w:rsidRPr="005A26F0">
        <w:rPr>
          <w:color w:val="000000" w:themeColor="text1"/>
        </w:rPr>
        <w:t xml:space="preserve"> устанавливается налоговая</w:t>
      </w:r>
    </w:p>
    <w:p w:rsidR="002C1CB0" w:rsidRPr="005A26F0" w:rsidRDefault="002C1CB0">
      <w:pPr>
        <w:pStyle w:val="ConsPlusTitle"/>
        <w:jc w:val="center"/>
        <w:rPr>
          <w:color w:val="000000" w:themeColor="text1"/>
        </w:rPr>
      </w:pPr>
      <w:r w:rsidRPr="005A26F0">
        <w:rPr>
          <w:color w:val="000000" w:themeColor="text1"/>
        </w:rPr>
        <w:t xml:space="preserve">ставка в размере 0 процентов при применении </w:t>
      </w:r>
      <w:proofErr w:type="gramStart"/>
      <w:r w:rsidRPr="005A26F0">
        <w:rPr>
          <w:color w:val="000000" w:themeColor="text1"/>
        </w:rPr>
        <w:t>патентной</w:t>
      </w:r>
      <w:proofErr w:type="gramEnd"/>
    </w:p>
    <w:p w:rsidR="002C1CB0" w:rsidRPr="005A26F0" w:rsidRDefault="002C1CB0">
      <w:pPr>
        <w:pStyle w:val="ConsPlusTitle"/>
        <w:jc w:val="center"/>
        <w:rPr>
          <w:color w:val="000000" w:themeColor="text1"/>
        </w:rPr>
      </w:pPr>
      <w:r w:rsidRPr="005A26F0">
        <w:rPr>
          <w:color w:val="000000" w:themeColor="text1"/>
        </w:rPr>
        <w:t>системы налогообложения на территории Оренбургской области</w:t>
      </w:r>
    </w:p>
    <w:p w:rsidR="002C1CB0" w:rsidRPr="005A26F0" w:rsidRDefault="002C1CB0">
      <w:pPr>
        <w:pStyle w:val="ConsPlusNormal"/>
        <w:spacing w:after="1"/>
        <w:rPr>
          <w:color w:val="000000" w:themeColor="text1"/>
        </w:rPr>
      </w:pPr>
    </w:p>
    <w:p w:rsidR="002C1CB0" w:rsidRPr="005A26F0" w:rsidRDefault="002C1CB0">
      <w:pPr>
        <w:pStyle w:val="ConsPlusNormal"/>
        <w:jc w:val="both"/>
        <w:rPr>
          <w:color w:val="000000" w:themeColor="text1"/>
        </w:rPr>
      </w:pPr>
    </w:p>
    <w:p w:rsidR="002C1CB0" w:rsidRPr="005A26F0" w:rsidRDefault="002C1CB0">
      <w:pPr>
        <w:pStyle w:val="ConsPlusNormal"/>
        <w:rPr>
          <w:color w:val="000000" w:themeColor="text1"/>
        </w:rPr>
        <w:sectPr w:rsidR="002C1CB0" w:rsidRPr="005A26F0" w:rsidSect="005A26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345"/>
        <w:gridCol w:w="4195"/>
        <w:gridCol w:w="5499"/>
      </w:tblGrid>
      <w:tr w:rsidR="002C1CB0" w:rsidRPr="005A26F0">
        <w:tc>
          <w:tcPr>
            <w:tcW w:w="567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lastRenderedPageBreak/>
              <w:t xml:space="preserve">N </w:t>
            </w:r>
            <w:proofErr w:type="spellStart"/>
            <w:proofErr w:type="gramStart"/>
            <w:r w:rsidRPr="005A26F0">
              <w:rPr>
                <w:color w:val="000000" w:themeColor="text1"/>
              </w:rPr>
              <w:t>п</w:t>
            </w:r>
            <w:proofErr w:type="spellEnd"/>
            <w:proofErr w:type="gramEnd"/>
            <w:r w:rsidRPr="005A26F0">
              <w:rPr>
                <w:color w:val="000000" w:themeColor="text1"/>
              </w:rPr>
              <w:t>/</w:t>
            </w:r>
            <w:proofErr w:type="spellStart"/>
            <w:r w:rsidRPr="005A26F0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3345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Вид предпринимательской деятельности</w:t>
            </w:r>
          </w:p>
        </w:tc>
        <w:tc>
          <w:tcPr>
            <w:tcW w:w="4195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Коды по Общероссийскому классификатору видов экономической деятельности ОК 029-2014</w:t>
            </w:r>
          </w:p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(КДЕС РЕД. 2)</w:t>
            </w:r>
          </w:p>
        </w:tc>
        <w:tc>
          <w:tcPr>
            <w:tcW w:w="5499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Коды по Общероссийскому классификатору продукции по видам экономической деятельности</w:t>
            </w:r>
          </w:p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ОК 034-2014 (КПЕС 2008)</w:t>
            </w:r>
          </w:p>
        </w:tc>
      </w:tr>
      <w:tr w:rsidR="002C1CB0" w:rsidRPr="005A26F0">
        <w:tc>
          <w:tcPr>
            <w:tcW w:w="567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</w:t>
            </w:r>
          </w:p>
        </w:tc>
        <w:tc>
          <w:tcPr>
            <w:tcW w:w="3345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2</w:t>
            </w:r>
          </w:p>
        </w:tc>
        <w:tc>
          <w:tcPr>
            <w:tcW w:w="4195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3</w:t>
            </w:r>
          </w:p>
        </w:tc>
        <w:tc>
          <w:tcPr>
            <w:tcW w:w="5499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4</w:t>
            </w:r>
          </w:p>
        </w:tc>
      </w:tr>
      <w:tr w:rsidR="002C1CB0" w:rsidRPr="005A26F0">
        <w:tc>
          <w:tcPr>
            <w:tcW w:w="567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1.</w:t>
            </w:r>
          </w:p>
        </w:tc>
        <w:tc>
          <w:tcPr>
            <w:tcW w:w="3345" w:type="dxa"/>
          </w:tcPr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4195" w:type="dxa"/>
          </w:tcPr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13.30.3 - Плиссировка и подобные работы на текстильных материалах;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13.92 - Производство готовых текстильных изделий, кроме одежды;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13.92.2 - Пошив готовых текстильных изделий по индивидуальному заказу населения, кроме одежды;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13.99.4 - Изготовление прочих текстильных изделий по индивидуальному заказу населения, не включенных в другие группировки;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14.11.2 - Пошив одежды из кожи по индивидуальному заказу населения;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14.12.2 - Пошив производственной одежды по индивидуальному заказу населения;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14.13.3 - Пошив и вязание прочей верхней одежды по индивидуальному заказу населения;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14.14.4 - Пошив нательного белья по индивидуальному заказу населения;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14.19.5 - Пошив и вязание прочей одежды и аксессуаров одежды, головных уборов по индивидуальному заказу населения;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14.20.2 - Пошив меховых изделий по индивидуальному заказу населения;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14.31.2 - Изготовление вязаных и трикотажных чулочно-носочных изделий по индивидуальному заказу населения;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14.39.2 - Изготовление прочих вязаных и трикотажных изделий, не включенных в другие группировки по индивидуальному заказу населения;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lastRenderedPageBreak/>
              <w:t>95.29.1 - Ремонт одежды и текстильных изделий;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95.29.11 - Ремонт одежды;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95.29.12 - Ремонт текстильных изделий;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95.29.13 - Ремонт трикотажных изделий</w:t>
            </w:r>
          </w:p>
        </w:tc>
        <w:tc>
          <w:tcPr>
            <w:tcW w:w="5499" w:type="dxa"/>
          </w:tcPr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lastRenderedPageBreak/>
              <w:t xml:space="preserve">13.30.19.120 - Услуги по </w:t>
            </w:r>
            <w:proofErr w:type="spellStart"/>
            <w:r w:rsidRPr="005A26F0">
              <w:rPr>
                <w:color w:val="000000" w:themeColor="text1"/>
              </w:rPr>
              <w:t>плиссировочным</w:t>
            </w:r>
            <w:proofErr w:type="spellEnd"/>
            <w:r w:rsidRPr="005A26F0">
              <w:rPr>
                <w:color w:val="000000" w:themeColor="text1"/>
              </w:rPr>
              <w:t xml:space="preserve"> и подобным работам на текстильных материалах;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13.92.99.200 - Услуги по пошиву готовых текстильных изделий по индивидуальному заказу населения;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13.92.99.210 - Услуги по пошиву столового и постельного белья по индивидуальному заказу населения;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13.92.99.220 - Услуги по пошиву стеганых покрывал, накидок по индивидуальному заказу населения;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13.92.99.230 - Услуги по пошиву чехлов всех видов по индивидуальному заказу населения;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13.92.99.240 - Услуги по пошиву штор, драпировок по индивидуальному заказу населения;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13.92.99.250 - Услуги по пошиву сопутствующих изделий (салфетки, фартуки и др.) по индивидуальному заказу населения;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13.99.99.200 - Услуги по пошиву прочих текстильных изделий, не включенных в другие группировки по индивидуальному заказу населения;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13.99.99.210 - Услуги по изготовлению изделий текстильной галантереи по индивидуальному заказу населения;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13.99.99.220 - Услуги по изготовлению кружевных изделий и изделий художественного ткачества по индивидуальному заказу населения;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13.99.99.230 - Услуги по изготовлению жалюзи из тканей по индивидуальному заказу населения;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13.99.99.240 - Услуги по изготовлению отделочных деталей по индивидуальному заказу населения;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14.11.99.200 - Услуги по пошиву одежды из натуральной и искусственной кожи, замши по индивидуальному заказу населения;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 xml:space="preserve">14.12.99.200 - Услуги по пошиву производственной </w:t>
            </w:r>
            <w:r w:rsidRPr="005A26F0">
              <w:rPr>
                <w:color w:val="000000" w:themeColor="text1"/>
              </w:rPr>
              <w:lastRenderedPageBreak/>
              <w:t>одежды по индивидуальному заказу населения;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14.12.99.220 - Услуги по пошиву костюмов для охотников и рыболовов по индивидуальному заказу населения;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14.13.99.200 - Услуги по пошиву верхней одежды по индивидуальному заказу населения;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14.13.99.210 - Услуги по пошиву стеганых пальто, курток и жилетов по индивидуальному заказу населения;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14.13.99.220 - Услуги по пошиву форменной одежды по индивидуальному заказу населения;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14.13.99.230 - Услуги по пошиву плащей, курток, накидок и других изделий из тканей с водоотталкивающей пропиткой, прорезиненных тканей по индивидуальному заказу населения;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14.13.99.240 - Услуги по пошиву мужских, женских, детских верхних трикотажных изделий по индивидуальному заказу населения;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14.13.99.250 - Услуги по вязанию верхних трикотажных изделий по индивидуальному заказу населения;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14.14.99.200 - Услуги по пошиву нательного белья по индивидуальному заказу населения;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14.14.99.210 - Услуги по пошиву легкой одежды по индивидуальному заказу населения;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14.14.99.220 - Услуги по пошиву мужского, женского белья по индивидуальному заказу населения;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14.14.99.230 - Услуги по пошиву корсетных изделий по индивидуальному заказу населения;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14.19.99.200 - Услуги по пошиву прочей одежды и аксессуаров по индивидуальному заказу населения;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14.19.99.210 - Услуги по пошиву мужской, женской и детской спортивной одежды по индивидуальному заказу населения;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14.19.99.220 - Услуги по пошиву национальной одежды по индивидуальному заказу населения;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14.19.99.230 - Услуги по пошиву одежды для новорожденных по индивидуальному заказу населения;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14.19.99.240 - Услуги по пошиву мужских, женских и детских головных уборов по индивидуальному заказу населения;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 xml:space="preserve">14.19.99.241 - Услуги по пошиву мужских, женских и </w:t>
            </w:r>
            <w:r w:rsidRPr="005A26F0">
              <w:rPr>
                <w:color w:val="000000" w:themeColor="text1"/>
              </w:rPr>
              <w:lastRenderedPageBreak/>
              <w:t>детских головных уборов из натурального меха по индивидуальному заказу населения;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14.19.99.242 - Услуги по пошиву мужских и женских формованных головных уборов по индивидуальному заказу населения;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14.19.99.250 - Услуги по пошиву одежды в ансамбле (комплектная одежда) по индивидуальному заказу населения;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14.19.99.260 - Услуги по пошиву одежды из заранее изготовленных полуфабрикатов по индивидуальному заказу населения;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 xml:space="preserve">14.19.99.270 - Услуги по вязанию </w:t>
            </w:r>
            <w:proofErr w:type="spellStart"/>
            <w:r w:rsidRPr="005A26F0">
              <w:rPr>
                <w:color w:val="000000" w:themeColor="text1"/>
              </w:rPr>
              <w:t>платочно-шарфовых</w:t>
            </w:r>
            <w:proofErr w:type="spellEnd"/>
            <w:r w:rsidRPr="005A26F0">
              <w:rPr>
                <w:color w:val="000000" w:themeColor="text1"/>
              </w:rPr>
              <w:t xml:space="preserve"> изделий по индивидуальному заказу населения;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14.19.99.280 - Услуги по вязанию головных уборов по индивидуальному заказу населения;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14.19.99.290 - Услуги по вязанию перчаточных изделий по индивидуальному заказу населения;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14.20.99.200 - Услуги по пошиву меховых изделий по индивидуальному заказу населения;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14.20.99.210 - Услуги по пошиву одежды из меха по индивидуальному заказу населения;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14.20.99.220 - Услуги по пошиву пристегивающихся воротников, капюшонов, манжет из натурального и искусственного меха по индивидуальному заказу населения;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14.31.99.200 - Услуги по изготовлению трикотажных и вязаных чулочно-носочных изделий по индивидуальному заказу населения;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14.39.99.200 - Услуги по изготовлению прочих трикотажных и вязаных изделий, не включенные в другие группировки по индивидуальному заказу населения;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 xml:space="preserve">95.29.11.100 - Услуги по ремонту и подгонке/перешиву одежды, </w:t>
            </w:r>
            <w:proofErr w:type="gramStart"/>
            <w:r w:rsidRPr="005A26F0">
              <w:rPr>
                <w:color w:val="000000" w:themeColor="text1"/>
              </w:rPr>
              <w:t>кроме</w:t>
            </w:r>
            <w:proofErr w:type="gramEnd"/>
            <w:r w:rsidRPr="005A26F0">
              <w:rPr>
                <w:color w:val="000000" w:themeColor="text1"/>
              </w:rPr>
              <w:t xml:space="preserve"> трикотажной;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95.29.11.110 - Услуги по ремонту верхней одежды;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95.29.11.120 - Услуги по ремонту легкой одежды;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95.29.11.130 - Услуги по ремонту верхних мужских сорочек;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 xml:space="preserve">95.29.11.140 - Услуги по ремонту белья женского, </w:t>
            </w:r>
            <w:r w:rsidRPr="005A26F0">
              <w:rPr>
                <w:color w:val="000000" w:themeColor="text1"/>
              </w:rPr>
              <w:lastRenderedPageBreak/>
              <w:t>мужского, детского;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95.29.11.150 - Услуги по ремонту корсетных изделий;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95.29.11.160 - Услуги по ремонту форменной одежды;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95.29.11.170 - Услуги по ремонту рабочей одежды;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95.29.11.180 - Услуги по ремонту мужских, женских, детских головных уборов;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95.29.11.190 - Прочие услуги по ремонту и подгонке/перешиву одежды;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95.29.11.191 - Услуги по перешиву взрослой одежды на детскую;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95.29.11.192 - Услуги по вставке застежки-молнии;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95.29.11.193 - Услуги по изготовлению изделий из меха, бывшего в употреблении;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95.29.11.194 - Услуги по глажению одежды;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95.29.11.195 - Услуги по художественной штопке одежды;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 xml:space="preserve">95.29.11.200 - Услуги по ремонту и подгонке/перешиву бытовых текстильных изделий, </w:t>
            </w:r>
            <w:proofErr w:type="gramStart"/>
            <w:r w:rsidRPr="005A26F0">
              <w:rPr>
                <w:color w:val="000000" w:themeColor="text1"/>
              </w:rPr>
              <w:t>кроме</w:t>
            </w:r>
            <w:proofErr w:type="gramEnd"/>
            <w:r w:rsidRPr="005A26F0">
              <w:rPr>
                <w:color w:val="000000" w:themeColor="text1"/>
              </w:rPr>
              <w:t xml:space="preserve"> трикотажных;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95.29.11.210 - Услуги по ремонту столового и постельного белья;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95.29.11.220 - Услуги по ремонту изделий из натурального и искусственного меха;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95.29.11.230 - Услуги по ремонту изделий из натуральной, искусственной кожи и замши;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95.29.11.240 - Услуги по ремонту стеганых одеял;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95.29.11.250 - Услуги по ремонту изделий текстильной галантереи;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95.29.11.260 - Услуги по ремонту чехлов всех видов, тентов;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95.29.11.270 - Услуги по ремонту и реставрация кружевных изделий и изделий художественного ткачества;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95.29.11.280 - Услуги по ремонту покрывал, штор;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 xml:space="preserve">95.29.11.290 - Услуги по ремонту и подгонке/перешиву прочих бытовых текстильных изделий, </w:t>
            </w:r>
            <w:proofErr w:type="gramStart"/>
            <w:r w:rsidRPr="005A26F0">
              <w:rPr>
                <w:color w:val="000000" w:themeColor="text1"/>
              </w:rPr>
              <w:t>кроме</w:t>
            </w:r>
            <w:proofErr w:type="gramEnd"/>
            <w:r w:rsidRPr="005A26F0">
              <w:rPr>
                <w:color w:val="000000" w:themeColor="text1"/>
              </w:rPr>
              <w:t xml:space="preserve"> трикотажных;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95.29.11.300 - Услуги по обновлению одежды, в том числе трикотажной;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95.29.11.400 - Услуги по ремонту трикотажных изделий;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lastRenderedPageBreak/>
              <w:t>95.29.11.410 - Услуги по ремонту верхних трикотажных изделий;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95.29.11.420 - Услуги по ремонту бельевых трикотажных изделий;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95.29.11.430 - Услуги по ремонту чулочно-носочных, перчаточных изделий;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95.29.11.440 - Услуги по ремонту головных уборов;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 xml:space="preserve">95.29.11.450 - Услуги по ремонту </w:t>
            </w:r>
            <w:proofErr w:type="spellStart"/>
            <w:r w:rsidRPr="005A26F0">
              <w:rPr>
                <w:color w:val="000000" w:themeColor="text1"/>
              </w:rPr>
              <w:t>платочно-шарфовых</w:t>
            </w:r>
            <w:proofErr w:type="spellEnd"/>
            <w:r w:rsidRPr="005A26F0">
              <w:rPr>
                <w:color w:val="000000" w:themeColor="text1"/>
              </w:rPr>
              <w:t xml:space="preserve"> изделий;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95.29.11.460 - Услуги по ремонту трикотажных изделий, комбинированных с тканями, искусственной кожей, мехом и др.;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95.29.11.490 - Прочие услуги по ремонту трикотажных изделий</w:t>
            </w:r>
          </w:p>
        </w:tc>
      </w:tr>
      <w:tr w:rsidR="002C1CB0" w:rsidRPr="005A26F0">
        <w:tc>
          <w:tcPr>
            <w:tcW w:w="567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lastRenderedPageBreak/>
              <w:t>2.</w:t>
            </w:r>
          </w:p>
        </w:tc>
        <w:tc>
          <w:tcPr>
            <w:tcW w:w="3345" w:type="dxa"/>
          </w:tcPr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Ремонт, чистка, окраска и пошив обуви</w:t>
            </w:r>
          </w:p>
        </w:tc>
        <w:tc>
          <w:tcPr>
            <w:tcW w:w="4195" w:type="dxa"/>
          </w:tcPr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15.20.5 - Пошив обуви и различных дополнений к обуви по индивидуальному заказу населения;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95.23 - Ремонт обуви и прочих изделий из кожи</w:t>
            </w:r>
          </w:p>
        </w:tc>
        <w:tc>
          <w:tcPr>
            <w:tcW w:w="5499" w:type="dxa"/>
          </w:tcPr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15.20.99.200 - Услуги по пошиву обуви по индивидуальному заказу населения;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15.20.99.211 - Услуги по пошиву повседневной обуви по индивидуальному заказу населения;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15.20.99.212 - Услуги по пошиву модельной обуви по индивидуальному заказу населения;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15.20.99.213 - Услуги по пошиву домашней обуви по индивидуальному заказу населения;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15.20.99.214 - Услуги по пошиву детской обуви по индивидуальному заказу населения;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15.20.99.215 - Услуги по пошиву национальной обуви по индивидуальному заказу населения;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15.20.99.216 - Услуги по пошиву сувенирной обуви по индивидуальному заказу населения;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15.20.99.218 - Услуги по пошиву обуви по эскизам заказчика по индивидуальному заказу населения;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15.20.99.219 - Услуги по пошиву обуви из натуральных материалов с отделками из ценных мехов по индивидуальному заказу населения;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15.20.99.221 - Услуги по пошиву зимней обуви из меха по индивидуальному заказу населения;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15.20.99.222 - Услуги по пошиву обуви из искусственной и синтетической кожи по индивидуальному заказу населения;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lastRenderedPageBreak/>
              <w:t>15.20.99.223 - Услуги по пошиву обуви из текстиля по индивидуальному заказу населения;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15.20.99.229 - Услуги по пошиву прочей обуви по индивидуальному заказу населения;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15.20.99.230 - Услуги по изготовлению различных дополнений к обуви, по индивидуальному заказу населения;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95.23.10.100 - Услуги по ремонту обуви;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95.23.10.110 - Услуги по ремонту, реставрации верха обуви;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 xml:space="preserve">95.23.10.111 - Услуги по замене застежки-молнии, в том числе вставка </w:t>
            </w:r>
            <w:proofErr w:type="spellStart"/>
            <w:r w:rsidRPr="005A26F0">
              <w:rPr>
                <w:color w:val="000000" w:themeColor="text1"/>
              </w:rPr>
              <w:t>блочек</w:t>
            </w:r>
            <w:proofErr w:type="spellEnd"/>
            <w:r w:rsidRPr="005A26F0">
              <w:rPr>
                <w:color w:val="000000" w:themeColor="text1"/>
              </w:rPr>
              <w:t xml:space="preserve"> в сапоги вместо застежки-молнии;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95.23.10.112 - Услуги по изменению длины и ширины голенищ сапог;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95.23.10.113 - Услуги по изготовлению и прикреплению меховой опушки, замене окантовочной части верха обуви;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95.23.10.114 - Услуги по обновлению обуви с полной заменой верха с использованием ношеных формованных подошв;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95.23.10.115 - Услуги по формованию следа валяной обуви на колодке;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95.23.10.116 - Услуги по обновлению обуви с изменением модели кожаных сапог за счет уменьшения высоты голенищ и использования их на замену изношенных деталей;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95.23.10.117 - Услуги по обновлению обуви с изменением модели обуви за счет использования голенищ на детали верха;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95.23.10.118 - Услуги по отделке верха обуви, изготовленной из специфических кож (рептилий, рыб, лаковых);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95.23.10.119 - Услуги по пропитке заготовки верха обуви водоотталкивающими препаратами;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95.23.10.120 - Услуги по ремонту и замене подошв;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95.23.10.121 - Услуги по постановке и ремонту внутренних задников, подпяточников, стелек и полустелек из различных материалов;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 xml:space="preserve">95.23.10.122 - Услуги по </w:t>
            </w:r>
            <w:proofErr w:type="spellStart"/>
            <w:r w:rsidRPr="005A26F0">
              <w:rPr>
                <w:color w:val="000000" w:themeColor="text1"/>
              </w:rPr>
              <w:t>подшиву</w:t>
            </w:r>
            <w:proofErr w:type="spellEnd"/>
            <w:r w:rsidRPr="005A26F0">
              <w:rPr>
                <w:color w:val="000000" w:themeColor="text1"/>
              </w:rPr>
              <w:t xml:space="preserve"> подошв меховой </w:t>
            </w:r>
            <w:r w:rsidRPr="005A26F0">
              <w:rPr>
                <w:color w:val="000000" w:themeColor="text1"/>
              </w:rPr>
              <w:lastRenderedPageBreak/>
              <w:t>обуви;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 xml:space="preserve">95.23.10.123 - Услуги по укреплению подошв, каблуков, </w:t>
            </w:r>
            <w:proofErr w:type="spellStart"/>
            <w:r w:rsidRPr="005A26F0">
              <w:rPr>
                <w:color w:val="000000" w:themeColor="text1"/>
              </w:rPr>
              <w:t>крокульной</w:t>
            </w:r>
            <w:proofErr w:type="spellEnd"/>
            <w:r w:rsidRPr="005A26F0">
              <w:rPr>
                <w:color w:val="000000" w:themeColor="text1"/>
              </w:rPr>
              <w:t xml:space="preserve"> части подошв;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 xml:space="preserve">95.23.10.124 - Услуги по замене </w:t>
            </w:r>
            <w:proofErr w:type="spellStart"/>
            <w:r w:rsidRPr="005A26F0">
              <w:rPr>
                <w:color w:val="000000" w:themeColor="text1"/>
              </w:rPr>
              <w:t>крокульной</w:t>
            </w:r>
            <w:proofErr w:type="spellEnd"/>
            <w:r w:rsidRPr="005A26F0">
              <w:rPr>
                <w:color w:val="000000" w:themeColor="text1"/>
              </w:rPr>
              <w:t xml:space="preserve"> части подошвы в обуви на высоком каблуке;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95.23.10.125 - Услуги по постановке удлиненных подметок;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95.23.10.126 - Услуги по постановке супинаторов;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95.23.10.127 - Услуги по устранению переломов подошв и стелек в летней обуви с заменой деталей низа;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 xml:space="preserve">95.23.10.128 - Услуги по обновлению валяной обуви с постановкой бортовой </w:t>
            </w:r>
            <w:proofErr w:type="spellStart"/>
            <w:r w:rsidRPr="005A26F0">
              <w:rPr>
                <w:color w:val="000000" w:themeColor="text1"/>
              </w:rPr>
              <w:t>обклейки</w:t>
            </w:r>
            <w:proofErr w:type="spellEnd"/>
            <w:r w:rsidRPr="005A26F0">
              <w:rPr>
                <w:color w:val="000000" w:themeColor="text1"/>
              </w:rPr>
              <w:t>, подошв, набоек, накладных деталей верха;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 xml:space="preserve">95.23.10.129 - Услуги по обновлению обуви с использованием пористой резины или натурального каучука для подошвы и бортовой </w:t>
            </w:r>
            <w:proofErr w:type="spellStart"/>
            <w:r w:rsidRPr="005A26F0">
              <w:rPr>
                <w:color w:val="000000" w:themeColor="text1"/>
              </w:rPr>
              <w:t>обклейки</w:t>
            </w:r>
            <w:proofErr w:type="spellEnd"/>
            <w:r w:rsidRPr="005A26F0">
              <w:rPr>
                <w:color w:val="000000" w:themeColor="text1"/>
              </w:rPr>
              <w:t>, а также с использованием формованных подошв;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95.23.10.130 - Услуги по ремонту и по постановке каблуков любой формы из всех материалов;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95.23.10.131 - Услуги по постановке набоек, косячков, рубчиков из всех видов материалов;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95.23.10.132 - Услуги по декоративной отделке уреза подошвы и каблука под "формованную";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 xml:space="preserve">95.23.10.133 - Услуги по </w:t>
            </w:r>
            <w:proofErr w:type="spellStart"/>
            <w:r w:rsidRPr="005A26F0">
              <w:rPr>
                <w:color w:val="000000" w:themeColor="text1"/>
              </w:rPr>
              <w:t>обрезинованию</w:t>
            </w:r>
            <w:proofErr w:type="spellEnd"/>
            <w:r w:rsidRPr="005A26F0">
              <w:rPr>
                <w:color w:val="000000" w:themeColor="text1"/>
              </w:rPr>
              <w:t xml:space="preserve"> валенок (рыбацкие калоши);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95.23.10.140 - Услуги по окраске обуви;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95.23.10.190 - Прочие услуги по ремонту обуви;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95.23.10.191 - Услуги по восстановлению формы верха обуви из натуральных кож, подвергшихся влиянию реагентов, в том числе удаление пятен от реагентов;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95.23.10.192 - Услуги по изготовлению и прикрепление ремешков, язычков, удлинение ремешков и замена резинок;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95.23.10.193 - Услуги по изготовлению и прикрепление новых украшений, ремонт старых украшений и фурнитуры;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95.23.10.194 - Услуги по растяжке обуви;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 xml:space="preserve">95.23.10.195 - Услуги по </w:t>
            </w:r>
            <w:proofErr w:type="spellStart"/>
            <w:r w:rsidRPr="005A26F0">
              <w:rPr>
                <w:color w:val="000000" w:themeColor="text1"/>
              </w:rPr>
              <w:t>полуперетяжке</w:t>
            </w:r>
            <w:proofErr w:type="spellEnd"/>
            <w:r w:rsidRPr="005A26F0">
              <w:rPr>
                <w:color w:val="000000" w:themeColor="text1"/>
              </w:rPr>
              <w:t xml:space="preserve"> всех видов обуви из различных материалов;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lastRenderedPageBreak/>
              <w:t>95.23.10.196 - Услуги по ремонту резиновой и валяной обуви методом вулканизации;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95.23.10.197 - Услуги по вклеиванию новой ворсовой ткани;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95.23.10.198 - Услуги по ремонту обуви из синтетических материалов клеевым методом;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95.23.10.199 - Прочие услуги по ремонту обуви, не включенные в другие группировки</w:t>
            </w:r>
          </w:p>
        </w:tc>
      </w:tr>
      <w:tr w:rsidR="002C1CB0" w:rsidRPr="005A26F0">
        <w:tc>
          <w:tcPr>
            <w:tcW w:w="567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lastRenderedPageBreak/>
              <w:t>3.</w:t>
            </w:r>
          </w:p>
        </w:tc>
        <w:tc>
          <w:tcPr>
            <w:tcW w:w="3345" w:type="dxa"/>
          </w:tcPr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Стирка, химическая чистка и крашение текстильных и меховых изделий</w:t>
            </w:r>
          </w:p>
        </w:tc>
        <w:tc>
          <w:tcPr>
            <w:tcW w:w="4195" w:type="dxa"/>
          </w:tcPr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96.01 - Стирка и химическая чистка текстильных и меховых изделий</w:t>
            </w:r>
          </w:p>
        </w:tc>
        <w:tc>
          <w:tcPr>
            <w:tcW w:w="5499" w:type="dxa"/>
          </w:tcPr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96.01.12.111 - Услуги по химической чистке одежды из тканей с содержанием натуральных, синтетических и искусственных волокон;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96.01.12.112 - Услуги по химической чистке одежды из тканей с пленочным покрытием;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 xml:space="preserve">96.01.12.113 - Услуги по химической чистке изделий из тканей на </w:t>
            </w:r>
            <w:proofErr w:type="spellStart"/>
            <w:r w:rsidRPr="005A26F0">
              <w:rPr>
                <w:color w:val="000000" w:themeColor="text1"/>
              </w:rPr>
              <w:t>синтепоне</w:t>
            </w:r>
            <w:proofErr w:type="spellEnd"/>
            <w:r w:rsidRPr="005A26F0">
              <w:rPr>
                <w:color w:val="000000" w:themeColor="text1"/>
              </w:rPr>
              <w:t>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96.01.12.114 - Услуги по химической чистке изделий из натурального меха;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96.01.12.115 - Услуги по химической чистке изделий из искусственного меха;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 xml:space="preserve">96.01.12.116 - Услуги по химической чистке изделий из натуральной замши и замшевой </w:t>
            </w:r>
            <w:proofErr w:type="spellStart"/>
            <w:r w:rsidRPr="005A26F0">
              <w:rPr>
                <w:color w:val="000000" w:themeColor="text1"/>
              </w:rPr>
              <w:t>винилискожи</w:t>
            </w:r>
            <w:proofErr w:type="spellEnd"/>
            <w:r w:rsidRPr="005A26F0">
              <w:rPr>
                <w:color w:val="000000" w:themeColor="text1"/>
              </w:rPr>
              <w:t>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96.01.12.117 - Услуги по химической чистке изделий из овчины и велюра;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 xml:space="preserve">96.01.12.118 - Услуги по химической чистке изделий из натуральной кожи и </w:t>
            </w:r>
            <w:proofErr w:type="spellStart"/>
            <w:r w:rsidRPr="005A26F0">
              <w:rPr>
                <w:color w:val="000000" w:themeColor="text1"/>
              </w:rPr>
              <w:t>винилискожи</w:t>
            </w:r>
            <w:proofErr w:type="spellEnd"/>
            <w:r w:rsidRPr="005A26F0">
              <w:rPr>
                <w:color w:val="000000" w:themeColor="text1"/>
              </w:rPr>
              <w:t>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 xml:space="preserve">96.01.12.119 - Услуги по химической чистке изделий, комбинированных из натуральной кожи и </w:t>
            </w:r>
            <w:proofErr w:type="spellStart"/>
            <w:r w:rsidRPr="005A26F0">
              <w:rPr>
                <w:color w:val="000000" w:themeColor="text1"/>
              </w:rPr>
              <w:t>винилискожи</w:t>
            </w:r>
            <w:proofErr w:type="spellEnd"/>
            <w:r w:rsidRPr="005A26F0">
              <w:rPr>
                <w:color w:val="000000" w:themeColor="text1"/>
              </w:rPr>
              <w:t xml:space="preserve">, натурального и искусственного меха, натуральной замши и замшевой </w:t>
            </w:r>
            <w:proofErr w:type="spellStart"/>
            <w:r w:rsidRPr="005A26F0">
              <w:rPr>
                <w:color w:val="000000" w:themeColor="text1"/>
              </w:rPr>
              <w:t>винилискожи</w:t>
            </w:r>
            <w:proofErr w:type="spellEnd"/>
            <w:r w:rsidRPr="005A26F0">
              <w:rPr>
                <w:color w:val="000000" w:themeColor="text1"/>
              </w:rPr>
              <w:t>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96.01.12.121 - Услуги по химической чистке трикотажных изделий;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96.01.12.122 - Услуги по химической чистке головных уборов из велюра, замши, фетра;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96.01.12.123 - Услуги по химической чистке головных уборов из натурального и искусственного меха;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96.01.12.124 - Услуги по химической чистке головных уборов из шерсти, пуха и других материалов;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 xml:space="preserve">96.01.12.125 - Услуги по химической чистке изделий из </w:t>
            </w:r>
            <w:r w:rsidRPr="005A26F0">
              <w:rPr>
                <w:color w:val="000000" w:themeColor="text1"/>
              </w:rPr>
              <w:lastRenderedPageBreak/>
              <w:t>декоративных тканей на основе смеси из искусственных волокон;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96.01.12.126 - Услуги по химической чистке изделий из нетканых материалов;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96.01.12.127 - Услуги по химической чистке шерстяных, хлопчатобумажных одеял и пледов;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96.01.12.128 - Услуги по химической чистке ватных одеял;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96.01.12.129 - Услуги по химической чистке ковров и ковровых изделий;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96.01.12.131 - Услуги по химической чистке мягких игрушек;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96.01.12.132 - Услуги по химической чистке зонтов;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96.01.12.133 - Услуги по химической чистке платков, шарфов, перчаток, варежек, галстуков, косынок из различных материалов;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96.01.12.134 - Услуги по химической чистке спальных мешков из различных материалов;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96.01.12.135 - Услуги по химической чистке спецодежды;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96.01.12.136 - Услуги по химической чистке изделий из ворсовых тканей;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96.01.12.137 - Услуги по химической чистке гобеленов;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96.01.12.138 - Услуги по химической чистке гардинно-тюлевых изделий;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 xml:space="preserve">96.01.12.139 - Услуги по химической чистке </w:t>
            </w:r>
            <w:proofErr w:type="spellStart"/>
            <w:proofErr w:type="gramStart"/>
            <w:r w:rsidRPr="005A26F0">
              <w:rPr>
                <w:color w:val="000000" w:themeColor="text1"/>
              </w:rPr>
              <w:t>перо-пуховых</w:t>
            </w:r>
            <w:proofErr w:type="spellEnd"/>
            <w:proofErr w:type="gramEnd"/>
            <w:r w:rsidRPr="005A26F0">
              <w:rPr>
                <w:color w:val="000000" w:themeColor="text1"/>
              </w:rPr>
              <w:t xml:space="preserve"> изделий;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96.01.12.141 - Услуги по химической чистке мебели и ковров на дому;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96.01.12.142 - Срочная химчистка одежды и выведение пятен;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96.01.12.143 - Услуги по химической чистке одежды методом самообслуживания;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96.01.12.144 - Услуги по химической чистке чехлов для сидений автомобиля;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 xml:space="preserve">96.01.12.145 - Услуги по </w:t>
            </w:r>
            <w:proofErr w:type="spellStart"/>
            <w:r w:rsidRPr="005A26F0">
              <w:rPr>
                <w:color w:val="000000" w:themeColor="text1"/>
              </w:rPr>
              <w:t>аквачистке</w:t>
            </w:r>
            <w:proofErr w:type="spellEnd"/>
            <w:r w:rsidRPr="005A26F0">
              <w:rPr>
                <w:color w:val="000000" w:themeColor="text1"/>
              </w:rPr>
              <w:t>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96.01.12.200 - Прочие услуги при химической чистке;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96.01.12.211 - Услуги по противомолевой обработке изделий после химической чистки;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96.01.12.212 - Услуги по антистатической обработке;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lastRenderedPageBreak/>
              <w:t>96.01.12.213 - Услуги по водоотталкивающей пропитке спецодежды и других изделий из брезента;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96.01.12.214 - Услуги по аппретированию складок брюк и юбок для придания устойчивой формы;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96.01.12.215 - Услуги по аппретированию одежды после мокрой обработки и крашения;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96.01.12.216 - Услуги по аппретированию изделий из натуральной замши и овчины;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96.01.12.217 - Услуги по аппретированию ковров после химической чистки;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96.01.12.218 - Услуги по расчесыванию натуральных и искусственных мехов после химчистки;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 xml:space="preserve">96.01.12.219 - Услуги по замене наперников при химической чистке </w:t>
            </w:r>
            <w:proofErr w:type="spellStart"/>
            <w:proofErr w:type="gramStart"/>
            <w:r w:rsidRPr="005A26F0">
              <w:rPr>
                <w:color w:val="000000" w:themeColor="text1"/>
              </w:rPr>
              <w:t>перо-пуховых</w:t>
            </w:r>
            <w:proofErr w:type="spellEnd"/>
            <w:proofErr w:type="gramEnd"/>
            <w:r w:rsidRPr="005A26F0">
              <w:rPr>
                <w:color w:val="000000" w:themeColor="text1"/>
              </w:rPr>
              <w:t xml:space="preserve"> изделий;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96.01.12.221 - Услуги по растяжке пуховых платков после химической чистки;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96.01.12.222 - Услуги по восстановлению формы и размеров трикотажных изделий из шерстяной и полушерстяной пряжи, деформированных после стирки в домашних условиях;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96.01.12.223 - Услуги по восстановлению первоначальных форм и размеров мужских головных уборов из фетра, велюра и замши;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 xml:space="preserve">96.01.12.224 - Услуги по </w:t>
            </w:r>
            <w:proofErr w:type="spellStart"/>
            <w:r w:rsidRPr="005A26F0">
              <w:rPr>
                <w:color w:val="000000" w:themeColor="text1"/>
              </w:rPr>
              <w:t>отпарыванию</w:t>
            </w:r>
            <w:proofErr w:type="spellEnd"/>
            <w:r w:rsidRPr="005A26F0">
              <w:rPr>
                <w:color w:val="000000" w:themeColor="text1"/>
              </w:rPr>
              <w:t xml:space="preserve"> и пришиванию пуговиц, меховых воротников на изделиях, сдаваемых в химическую чистку;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96.01.12.225 - Услуги по текущему ремонту одежды после химчистки и крашения;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96.01.12.226 - Услуги по глажению изделий после химической чистки методом самообслуживания;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 xml:space="preserve">96.01.12.227 - Услуги по </w:t>
            </w:r>
            <w:proofErr w:type="spellStart"/>
            <w:r w:rsidRPr="005A26F0">
              <w:rPr>
                <w:color w:val="000000" w:themeColor="text1"/>
              </w:rPr>
              <w:t>декатированию</w:t>
            </w:r>
            <w:proofErr w:type="spellEnd"/>
            <w:r w:rsidRPr="005A26F0">
              <w:rPr>
                <w:color w:val="000000" w:themeColor="text1"/>
              </w:rPr>
              <w:t xml:space="preserve"> швейных материалов;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96.01.12.228 - Услуги по реставрации ковровых изделий;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96.01.12.229 - Услуги по бактерицидной обработке изделий;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96.01.12.231 - Услуги по огнезащитной обработке изделий;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96.01.12.232 - Услуги по дезодорации одежды;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 xml:space="preserve">96.01.12.233 - Услуги по грязеотталкивающей обработке </w:t>
            </w:r>
            <w:r w:rsidRPr="005A26F0">
              <w:rPr>
                <w:color w:val="000000" w:themeColor="text1"/>
              </w:rPr>
              <w:lastRenderedPageBreak/>
              <w:t>поверхности ковров и ковровых изделий;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96.01.12.234 - Услуги по обработке латексом изнанки ковров и ковровых изделий;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96.01.12.235 - Услуги по отбеливанию пряжи и гардинно-тюлевых изделий;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96.01.12.236 - Услуги по обновлению изделий из натуральной кожи покрывного крашения;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96.01.12.237 - Услуги по импрегнированию изделий из велюра и замши;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96.01.14.111 - Услуги по крашению текстильных и трикотажных изделий из натуральных волокон;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96.01.14.112 - Услуги по крашению изделий с наличием синтетических волокон;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96.01.14.113 - Услуги по крашению изделий из искусственного меха;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96.01.14.114 - Услуги по крашению изделий из натурального меха и замши;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96.01.14.115 - Услуги по крашению овчины;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96.01.14.116 - Услуги по крашению изделий из тканей с пленочным покрытием;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96.01.14.117 - Услуги по крашению изделий из ворсовых и лицевых кож;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96.01.14.119 - Услуги по крашению прочих изделий;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96.01.19.100 - Услуги прачечных;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96.01.19.111 - Услуги по стирке белья в прачечной самообслуживания;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96.01.19.112 - Услуги по стирке белья в прачечной самообслуживания персоналом прачечной;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96.01.19.113 - Услуги по сушке и глажению белья в прачечной самообслуживания;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96.01.19.114 - Услуги по срочной стирке белья;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96.01.19.115 - Услуги по стирке прямого хлопчатобумажного и льняного белья;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96.01.19.116 - Услуги по стирке фасонного хлопчатобумажного и льняного белья;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96.01.19.117 - Услуги по стирке верхних мужских сорочек;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96.01.19.118 - Услуги по антистатической обработке верхних мужских сорочек;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lastRenderedPageBreak/>
              <w:t>96.01.19.119 - Услуги по дезодорации верхних мужских сорочек;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96.01.19.121 - Услуги по стирке изделий из искусственных, синтетических и смешанных тканей;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96.01.19.122 - Услуги по стирке стеганых одеял;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96.01.19.123 - Услуги по стирке чехлов для сидений автомобилей, чехлов для мебели и др.;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96.01.19.124 - Услуги по стирке спецодежды;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 xml:space="preserve">96.01.19.125 - Услуги по стирке белья с различными пятнами, </w:t>
            </w:r>
            <w:proofErr w:type="gramStart"/>
            <w:r w:rsidRPr="005A26F0">
              <w:rPr>
                <w:color w:val="000000" w:themeColor="text1"/>
              </w:rPr>
              <w:t>требующая</w:t>
            </w:r>
            <w:proofErr w:type="gramEnd"/>
            <w:r w:rsidRPr="005A26F0">
              <w:rPr>
                <w:color w:val="000000" w:themeColor="text1"/>
              </w:rPr>
              <w:t xml:space="preserve"> особого режима обслуживания;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96.01.19.126 - Услуги по ароматизации белья после стирки;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96.01.19.127 - Услуги по дезинфекции белья;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96.01.19.128 - Услуги по изготовлению меток для белья;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96.01.19.129 - Услуги по текущему ремонту белья и верхних мужских сорочек;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96.01.19.131 - Услуги по пришиванию меток к белью и прием белья в стирку;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96.01.19.132 - Услуги по приему белья в стирку на дому у заказчика и доставка белья после стирки;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96.01.19.139 - Прочие услуги прачечных</w:t>
            </w:r>
          </w:p>
        </w:tc>
      </w:tr>
      <w:tr w:rsidR="002C1CB0" w:rsidRPr="005A26F0">
        <w:tc>
          <w:tcPr>
            <w:tcW w:w="567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lastRenderedPageBreak/>
              <w:t>4.</w:t>
            </w:r>
          </w:p>
        </w:tc>
        <w:tc>
          <w:tcPr>
            <w:tcW w:w="3345" w:type="dxa"/>
          </w:tcPr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4195" w:type="dxa"/>
          </w:tcPr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25.99.3 - Изготовление готовых металлических изделий хозяйственного назначения по индивидуальному заказу населения;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95.12 - Ремонт коммуникационного оборудования;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95.21 - Ремонт электронной бытовой техники;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95.22 - Ремонт бытовых приборов, домашнего и садового инвентаря;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95.22.1 - Ремонт бытовой техники;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95.22.2 - Ремонт домашнего и садового оборудования;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95.25.1 - Ремонт часов;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95.29.41 - Ремонт предметов и изделий из металла;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 xml:space="preserve">95.29.43 - Заточка пил, чертежных и других </w:t>
            </w:r>
            <w:r w:rsidRPr="005A26F0">
              <w:rPr>
                <w:color w:val="000000" w:themeColor="text1"/>
              </w:rPr>
              <w:lastRenderedPageBreak/>
              <w:t>инструментов, ножей, ножниц, бритв, коньков и т.п.;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95.29.5 - Ремонт бытовых осветительных приборов;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95.29.9 - Ремонт прочих бытовых изделий и предметов личного пользования, не вошедших в другие группировки</w:t>
            </w:r>
          </w:p>
        </w:tc>
        <w:tc>
          <w:tcPr>
            <w:tcW w:w="5499" w:type="dxa"/>
          </w:tcPr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lastRenderedPageBreak/>
              <w:t>25.99.99.200 - Услуги по изготовлению готовых металлических изделий хозяйственного назначения по индивидуальному заказу населения;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25.99.99.211 - Услуги по изготовлению ажурных декоративных решеток из металла по индивидуальному заказу населения;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25.99.99.212 - Услуги по изготовлению багажных корзинок по индивидуальному заказу населения;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25.99.99.213 - Услуги по изготовлению чеканных панно и рамок по индивидуальному заказу населения;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25.99.99.214 - Услуги по изготовлению секций парниковых теплиц по индивидуальному заказу населения;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25.99.99.215 - Услуги по изготовлению подвесок под декоративные тарелки по индивидуальному заказу населения;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 xml:space="preserve">25.99.99.216 - Услуги по изготовлению </w:t>
            </w:r>
            <w:proofErr w:type="spellStart"/>
            <w:r w:rsidRPr="005A26F0">
              <w:rPr>
                <w:color w:val="000000" w:themeColor="text1"/>
              </w:rPr>
              <w:lastRenderedPageBreak/>
              <w:t>электроводонагревателей</w:t>
            </w:r>
            <w:proofErr w:type="spellEnd"/>
            <w:r w:rsidRPr="005A26F0">
              <w:rPr>
                <w:color w:val="000000" w:themeColor="text1"/>
              </w:rPr>
              <w:t xml:space="preserve"> по индивидуальному заказу населения;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25.99.99.217 - Услуги по изготовлению металлической посуды по индивидуальному заказу населения;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25.99.99.219 - Услуги по изготовлению мангалов по индивидуальному заказу населения;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25.99.99.221 - Услуги по изготовлению емкостей, тепловых шкафов, поддонов, труб и др. изделий из металла, в том числе по эскизам заказчика по индивидуальному заказу населения;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 xml:space="preserve">25.99.99.222 - Услуги по изготовлению </w:t>
            </w:r>
            <w:proofErr w:type="spellStart"/>
            <w:r w:rsidRPr="005A26F0">
              <w:rPr>
                <w:color w:val="000000" w:themeColor="text1"/>
              </w:rPr>
              <w:t>сшивно-кровельного</w:t>
            </w:r>
            <w:proofErr w:type="spellEnd"/>
            <w:r w:rsidRPr="005A26F0">
              <w:rPr>
                <w:color w:val="000000" w:themeColor="text1"/>
              </w:rPr>
              <w:t xml:space="preserve"> покрытия из железа по индивидуальному заказу населения;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25.99.99.223 - Услуги по изготовлению деталей к бытовым машинам и приборам по индивидуальному заказу населения;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25.99.99.224 - Услуги по изготовлению механизмов для зашторивания по индивидуальному заказу населения;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25.99.99.229 - Услуги по изготовлению прочих металлических предметов хозяйственного назначения по индивидуальному заказу населения;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33.12.17 - Услуги по ремонту и техническому обслуживанию ручных инструментов с механическим приводом;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33.13.11 - Услуги по ремонту и техническому обслуживанию инструментов и приборов для измерения, испытаний и навигации;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33.19.10 - Услуги по ремонту прочего оборудования;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95.12.10 - Услуги по ремонту коммуникационного оборудования;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95.21.10.100 - Услуги по ремонту приборов бытовой электроники;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95.21.10.110 - Услуги по ремонту телевизоров;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95.21.10.120 - Услуги по ремонту видеозаписывающей аппаратуры;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95.21.10.130 - Услуги по ремонту видеовоспроизводящей аппаратуры;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95.21.10.140 - Услуги по ремонту звукозаписывающей и звуковоспроизводящей аппаратуры;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lastRenderedPageBreak/>
              <w:t>95.21.10.150 - Услуги по ремонту многофункциональных бытовых радиоэлектронных аппаратов;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95.21.10.160 - Услуги по ремонту устрой</w:t>
            </w:r>
            <w:proofErr w:type="gramStart"/>
            <w:r w:rsidRPr="005A26F0">
              <w:rPr>
                <w:color w:val="000000" w:themeColor="text1"/>
              </w:rPr>
              <w:t>ств сп</w:t>
            </w:r>
            <w:proofErr w:type="gramEnd"/>
            <w:r w:rsidRPr="005A26F0">
              <w:rPr>
                <w:color w:val="000000" w:themeColor="text1"/>
              </w:rPr>
              <w:t>утникового телевидения;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95.21.10.190 - Услуги по ремонту прочей бытовой радиоэлектронной аппаратуры;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95.21.10.200 - Услуги по техническому обслуживанию бытовой радиоэлектронной аппаратуры;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95.21.10.300 - Услуги по установке, подключению, сопряжению бытовой радиоэлектронной аппаратуры;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95.22.10.100 - Услуги по ремонту бытовых машин, узлов и деталей к ним;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95.22.10.110 - Услуги по ремонту холодильников, морозильников;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95.22.10.120 - Услуги по ремонту пылесосов;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95.22.10.130 - Услуги по ремонту электрополотеров;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95.22.10.140 - Услуги по ремонту стиральных и сушильных машин;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95.22.10.150 - Услуги по ремонту швейных, вязальных машин (ручных);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95.22.10.160 - Услуги по ремонту гладильных машин;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95.22.10.170 - Услуги по ремонту универсальных кухонных бытовых машин, комбайнов, автоматических посудомоечных машин;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95.22.10.180 - Услуги по ремонту газовых и электроплит в жилых помещениях;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95.22.10.190 - Услуги по ремонту прочих бытовых машин;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95.22.10.200 - Услуги по ремонту бытовых приборов;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95.22.10.211 - Услуги по ремонту приборов гигиены рта, включаемых в сеть;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95.22.10.212 - Услуги по ремонту электрических и механических машинок для стрижки волос;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95.22.10.213 - Услуги по ремонту электрических и механических бритв;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95.22.10.214 - Услуги по ремонту пульверизаторов;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95.22.10.215 - Услуги по ремонту приборов для массажа;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95.22.10.216 - Услуги по ремонту фенов;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95.22.10.217 - Услуги по ремонту электрических ножниц;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lastRenderedPageBreak/>
              <w:t xml:space="preserve">95.22.10.218 - Услуги по ремонту </w:t>
            </w:r>
            <w:proofErr w:type="spellStart"/>
            <w:r w:rsidRPr="005A26F0">
              <w:rPr>
                <w:color w:val="000000" w:themeColor="text1"/>
              </w:rPr>
              <w:t>электровулканизаторов</w:t>
            </w:r>
            <w:proofErr w:type="spellEnd"/>
            <w:r w:rsidRPr="005A26F0">
              <w:rPr>
                <w:color w:val="000000" w:themeColor="text1"/>
              </w:rPr>
              <w:t>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 xml:space="preserve">95.22.10.219 - Услуги по ремонту </w:t>
            </w:r>
            <w:proofErr w:type="gramStart"/>
            <w:r w:rsidRPr="005A26F0">
              <w:rPr>
                <w:color w:val="000000" w:themeColor="text1"/>
              </w:rPr>
              <w:t>бытовых</w:t>
            </w:r>
            <w:proofErr w:type="gramEnd"/>
            <w:r w:rsidRPr="005A26F0">
              <w:rPr>
                <w:color w:val="000000" w:themeColor="text1"/>
              </w:rPr>
              <w:t xml:space="preserve"> </w:t>
            </w:r>
            <w:proofErr w:type="spellStart"/>
            <w:r w:rsidRPr="005A26F0">
              <w:rPr>
                <w:color w:val="000000" w:themeColor="text1"/>
              </w:rPr>
              <w:t>электрокраскораспылителей</w:t>
            </w:r>
            <w:proofErr w:type="spellEnd"/>
            <w:r w:rsidRPr="005A26F0">
              <w:rPr>
                <w:color w:val="000000" w:themeColor="text1"/>
              </w:rPr>
              <w:t>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95.22.10.221 - Услуги по ремонту приборов автоматики и управления бытовых машин и приборов;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95.22.10.222 - Услуги по ремонту фотоаппаратов, фотоувеличителей;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95.22.10.223 - Услуги по ремонту фотовспышек, экспонометров;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95.22.10.224 - Услуги по ремонту кинопроекторов, диапроекторов и другой проекционной аппаратуры;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95.22.10.225 - Услуги по ремонту биноклей;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95.22.10.226 - Услуги по ремонту слуховых аппаратов;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95.22.10.227 - Услуги по ремонту ручных и электрических насосов;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 xml:space="preserve">95.22.10.228 - Услуги по ремонту бытовых электронагревательных приборов (электроплиток, </w:t>
            </w:r>
            <w:proofErr w:type="spellStart"/>
            <w:r w:rsidRPr="005A26F0">
              <w:rPr>
                <w:color w:val="000000" w:themeColor="text1"/>
              </w:rPr>
              <w:t>электрорадиаторов</w:t>
            </w:r>
            <w:proofErr w:type="spellEnd"/>
            <w:r w:rsidRPr="005A26F0">
              <w:rPr>
                <w:color w:val="000000" w:themeColor="text1"/>
              </w:rPr>
              <w:t>, электрокаминов, электрогрелок, электроутюгов и др.);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 xml:space="preserve">95.22.10.229 - Услуги по ремонту бытовых </w:t>
            </w:r>
            <w:proofErr w:type="spellStart"/>
            <w:r w:rsidRPr="005A26F0">
              <w:rPr>
                <w:color w:val="000000" w:themeColor="text1"/>
              </w:rPr>
              <w:t>весоизмерительных</w:t>
            </w:r>
            <w:proofErr w:type="spellEnd"/>
            <w:r w:rsidRPr="005A26F0">
              <w:rPr>
                <w:color w:val="000000" w:themeColor="text1"/>
              </w:rPr>
              <w:t xml:space="preserve"> приборов (весов пружинных напольных), не подлежащих </w:t>
            </w:r>
            <w:proofErr w:type="spellStart"/>
            <w:r w:rsidRPr="005A26F0">
              <w:rPr>
                <w:color w:val="000000" w:themeColor="text1"/>
              </w:rPr>
              <w:t>госповерке</w:t>
            </w:r>
            <w:proofErr w:type="spellEnd"/>
            <w:r w:rsidRPr="005A26F0">
              <w:rPr>
                <w:color w:val="000000" w:themeColor="text1"/>
              </w:rPr>
              <w:t>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95.22.10.230 - Услуги по ремонту бытовых кухонных приборов;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95.22.10.241 - Услуги по ремонту медогонок, сепараторов;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 xml:space="preserve">95.22.10.242 - Услуги по ремонту бытовых </w:t>
            </w:r>
            <w:proofErr w:type="spellStart"/>
            <w:r w:rsidRPr="005A26F0">
              <w:rPr>
                <w:color w:val="000000" w:themeColor="text1"/>
              </w:rPr>
              <w:t>электровоздухоочистителей</w:t>
            </w:r>
            <w:proofErr w:type="spellEnd"/>
            <w:r w:rsidRPr="005A26F0">
              <w:rPr>
                <w:color w:val="000000" w:themeColor="text1"/>
              </w:rPr>
              <w:t xml:space="preserve"> и </w:t>
            </w:r>
            <w:proofErr w:type="spellStart"/>
            <w:r w:rsidRPr="005A26F0">
              <w:rPr>
                <w:color w:val="000000" w:themeColor="text1"/>
              </w:rPr>
              <w:t>надплитных</w:t>
            </w:r>
            <w:proofErr w:type="spellEnd"/>
            <w:r w:rsidRPr="005A26F0">
              <w:rPr>
                <w:color w:val="000000" w:themeColor="text1"/>
              </w:rPr>
              <w:t xml:space="preserve"> электрофильтров;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95.22.10.243 - Услуги по ремонту комнатных кондиционеров воздуха;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95.22.10.244 - Услуги по ремонту увлажнителей воздуха, озонаторов, бытовых ионизаторов;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 xml:space="preserve">95.22.10.245 - Услуги по ремонту вентиляторов, </w:t>
            </w:r>
            <w:proofErr w:type="spellStart"/>
            <w:r w:rsidRPr="005A26F0">
              <w:rPr>
                <w:color w:val="000000" w:themeColor="text1"/>
              </w:rPr>
              <w:t>теплоэлектровентиляторов</w:t>
            </w:r>
            <w:proofErr w:type="spellEnd"/>
            <w:r w:rsidRPr="005A26F0">
              <w:rPr>
                <w:color w:val="000000" w:themeColor="text1"/>
              </w:rPr>
              <w:t>, калориферов;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95.22.10.246 - Услуги по ремонту электроприборов для загара;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 xml:space="preserve">95.22.10.248 - Услуги по ремонту </w:t>
            </w:r>
            <w:proofErr w:type="spellStart"/>
            <w:r w:rsidRPr="005A26F0">
              <w:rPr>
                <w:color w:val="000000" w:themeColor="text1"/>
              </w:rPr>
              <w:t>электрозвонков</w:t>
            </w:r>
            <w:proofErr w:type="spellEnd"/>
            <w:r w:rsidRPr="005A26F0">
              <w:rPr>
                <w:color w:val="000000" w:themeColor="text1"/>
              </w:rPr>
              <w:t>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lastRenderedPageBreak/>
              <w:t xml:space="preserve">95.22.10.249 - Услуги по ремонту бытовых компрессоров и </w:t>
            </w:r>
            <w:proofErr w:type="spellStart"/>
            <w:r w:rsidRPr="005A26F0">
              <w:rPr>
                <w:color w:val="000000" w:themeColor="text1"/>
              </w:rPr>
              <w:t>микрокомпрессоров</w:t>
            </w:r>
            <w:proofErr w:type="spellEnd"/>
            <w:r w:rsidRPr="005A26F0">
              <w:rPr>
                <w:color w:val="000000" w:themeColor="text1"/>
              </w:rPr>
              <w:t>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95.22.10.251 - Услуги по ремонту трансформаторов и стабилизаторов напряжения;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95.22.10.252 - Услуги по ремонту устрой</w:t>
            </w:r>
            <w:proofErr w:type="gramStart"/>
            <w:r w:rsidRPr="005A26F0">
              <w:rPr>
                <w:color w:val="000000" w:themeColor="text1"/>
              </w:rPr>
              <w:t>ств дл</w:t>
            </w:r>
            <w:proofErr w:type="gramEnd"/>
            <w:r w:rsidRPr="005A26F0">
              <w:rPr>
                <w:color w:val="000000" w:themeColor="text1"/>
              </w:rPr>
              <w:t>я измельчения пищевых отходов;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95.22.10.253 - Услуги по ремонту баков для кипячения белья и стерилизаторов;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 xml:space="preserve">95.22.10.254 - Услуги по ремонту </w:t>
            </w:r>
            <w:proofErr w:type="spellStart"/>
            <w:r w:rsidRPr="005A26F0">
              <w:rPr>
                <w:color w:val="000000" w:themeColor="text1"/>
              </w:rPr>
              <w:t>электроводонагревателей</w:t>
            </w:r>
            <w:proofErr w:type="spellEnd"/>
            <w:r w:rsidRPr="005A26F0">
              <w:rPr>
                <w:color w:val="000000" w:themeColor="text1"/>
              </w:rPr>
              <w:t xml:space="preserve">, в том числе </w:t>
            </w:r>
            <w:proofErr w:type="gramStart"/>
            <w:r w:rsidRPr="005A26F0">
              <w:rPr>
                <w:color w:val="000000" w:themeColor="text1"/>
              </w:rPr>
              <w:t>проточных</w:t>
            </w:r>
            <w:proofErr w:type="gramEnd"/>
            <w:r w:rsidRPr="005A26F0">
              <w:rPr>
                <w:color w:val="000000" w:themeColor="text1"/>
              </w:rPr>
              <w:t>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95.22.10.255 - Услуги по ремонту электросушилок для одежды и обуви;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95.22.10.256 - Услуги по ремонту приборов с электродвигателем и приводом с питанием от батарей;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95.22.10.257 - Услуги по ремонту зажигалок для газовых плит с питанием от сети;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95.22.10.258 - Услуги по ремонту фильтров для очистки воды;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95.22.10.259 - Услуги по ремонту прочих бытовых приборов;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95.22.10.300 - Услуги по ремонту домашнего и садового инвентаря;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 xml:space="preserve">95.22.10.310 - Услуги по ремонту сельхозинвентаря, </w:t>
            </w:r>
            <w:proofErr w:type="spellStart"/>
            <w:r w:rsidRPr="005A26F0">
              <w:rPr>
                <w:color w:val="000000" w:themeColor="text1"/>
              </w:rPr>
              <w:t>минитракторов</w:t>
            </w:r>
            <w:proofErr w:type="spellEnd"/>
            <w:r w:rsidRPr="005A26F0">
              <w:rPr>
                <w:color w:val="000000" w:themeColor="text1"/>
              </w:rPr>
              <w:t>, газонокосилок;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95.22.10.320 - Услуги по ремонту приборов для аквариумов и садовых водоемов;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95.22.10.390 - Услуги по ремонту прочего домашнего и садового инвентаря;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95.25.11.100 - Услуги по ремонту часов;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95.25.11.111 - Услуги по ремонту наручных и карманных механических часов;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95.25.11.112 - Услуги по ремонту настольных, настенных и напольных часов;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95.25.11.113 - Услуги по ремонту наручных и карманных электронно-механических (кварцевых с шаговым двигателем) часов;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95.25.11.114 - Услуги по ремонту электронно-механических будильников, а также будильников с шаговым двигателем;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lastRenderedPageBreak/>
              <w:t>95.25.11.115 - Услуги по ремонту электронно-механических настольных и настенных часов;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95.25.11.116 - Услуги по ремонту наручных и карманных электронных часов с цифровой индикацией;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95.25.11.117 - Услуги по ремонту настольных электронных часов с цифровой индикацией, работающих от сети;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95.25.11.118 - Услуги по ремонту настольных электронных часов с цифровой индикацией на жидких кристаллах, а также с музыкальным воспроизведением будильников (микропроцессором);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95.25.11.119 - Услуги по ремонту секундомеров;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95.25.11.121 - Услуги по ремонту шагомеров;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95.25.11.122 - Услуги по ремонту антикварных и старинных часов, изготовление узлов и деталей к ним;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95.25.11.123 - Услуги по покраске металлических корпусов будильников и крупногабаритных часов;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95.25.11.124 - Услуги по ремонту корпусов часов;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95.25.11.125 - Услуги по ремонту браслетов к часам;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95.25.11.126 - Услуги по замене элементов питания в электронных часах и других приборах;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95.25.11.129 - Услуги по ремонту прочих часов, не включенные в другие группировки;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95.29.19 - Услуги по ремонту прочих предметов личного потребления и бытовых товаров, не включенных в другие группировки;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95.29.19.200 - Услуги по ремонту металлоизделий;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95.29.19.211 - Услуги по ремонту примусов, керосинок, керогазов;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95.29.19.212 - Услуги по ремонту бензиновых и газовых зажигалок;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95.29.19.213 - Услуги по ремонту замков;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95.29.19.214 - Услуги по ремонту и заточке чертежных инструментов;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95.29.19.215 - Услуги по ремонту, заточке, шлифовке и правке ножей, ножниц, бритв;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95.29.19.216 - Услуги по ремонту, насечке, разводке, заточке пил для поперечной распиловки и лучковых пил;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 xml:space="preserve">95.29.19.217 - Услуги по ремонту зонтов и футляров к </w:t>
            </w:r>
            <w:r w:rsidRPr="005A26F0">
              <w:rPr>
                <w:color w:val="000000" w:themeColor="text1"/>
              </w:rPr>
              <w:lastRenderedPageBreak/>
              <w:t>ним;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95.29.19.218 - Услуги по ремонту бытовой мебели из металла;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95.29.19.219 - Услуги по ремонту сейфов и несгораемых шкафов индивидуального пользования;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95.29.19.222 - Услуги по ремонту металлической посуды;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95.29.19.223 - Услуги по ремонту механизмов для зашторивания;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95.29.19.224 - Услуги по ремонту газовых и бензиновых портативных плиток;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95.29.19.225 - Услуги по ремонту мясорубок, соковарок и скороварок;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95.29.19.229 - Услуги по ремонту прочих металлических предметов хозяйственного назначения;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95.29.19.300 - Услуги по ремонту осветительных приборов</w:t>
            </w:r>
          </w:p>
        </w:tc>
      </w:tr>
      <w:tr w:rsidR="002C1CB0" w:rsidRPr="005A26F0">
        <w:tc>
          <w:tcPr>
            <w:tcW w:w="567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lastRenderedPageBreak/>
              <w:t>5.</w:t>
            </w:r>
          </w:p>
        </w:tc>
        <w:tc>
          <w:tcPr>
            <w:tcW w:w="3345" w:type="dxa"/>
          </w:tcPr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Ремонт мебели и предметов домашнего обихода</w:t>
            </w:r>
          </w:p>
        </w:tc>
        <w:tc>
          <w:tcPr>
            <w:tcW w:w="4195" w:type="dxa"/>
          </w:tcPr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95.24 - Ремонт мебели и предметов домашнего обихода;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95.24.1 - Ремонт мебели;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95.24.2 - Ремонт предметов домашнего обихода</w:t>
            </w:r>
          </w:p>
        </w:tc>
        <w:tc>
          <w:tcPr>
            <w:tcW w:w="5499" w:type="dxa"/>
          </w:tcPr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95.24.10.110 - Услуги по ремонту мебели;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95.24.10.111 - Услуги по ремонту мягкой мебели;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95.24.10.112 - Услуги по ремонту плетеной мебели;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95.24.10.113 - Услуги по ремонту корпусной мебели;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95.24.10.114 - Услуги по ремонту детской мебели;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95.24.10.115 - Услуги по ремонту кухонной мебели;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95.24.10.116 - Услуги по ремонту дачной мебели;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95.24.10.117 - Услуги по ремонту и реставрации антикварной мебели;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 xml:space="preserve">95.24.10.118 - Услуги по обновлению и переделке старых конструкций мебели </w:t>
            </w:r>
            <w:proofErr w:type="gramStart"/>
            <w:r w:rsidRPr="005A26F0">
              <w:rPr>
                <w:color w:val="000000" w:themeColor="text1"/>
              </w:rPr>
              <w:t>на</w:t>
            </w:r>
            <w:proofErr w:type="gramEnd"/>
            <w:r w:rsidRPr="005A26F0">
              <w:rPr>
                <w:color w:val="000000" w:themeColor="text1"/>
              </w:rPr>
              <w:t xml:space="preserve"> современные;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95.24.10.119 - Услуги по ремонту прочей мебели;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95.24.10.120 - Услуги по сборке мебели на дому у заказчика, приобретенной им в торговой сети в разобранном виде;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95.24.10.130 - Услуги по ремонту предметов домашнего обихода;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95.24.10.190 - Прочие услуги по ремонту мебели;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95.24.10.191 - Услуги по ремонту, реставрации, установке и креплению стекол и зеркал для мебели;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95.24.10.192 - Услуги по установке и креплению филенок, полок, фурнитуры;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lastRenderedPageBreak/>
              <w:t>95.24.10.193 - Услуги по замене старых настилочных и набивочных материалов новыми рулонными и пластовыми материалами при ремонте мягких элементов мебели;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95.24.10.194 - Услуги по замене старого лакокрасочного покрытия;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95.24.10.199 - Прочие услуги по ремонту мебели, не включенные в другие группировки</w:t>
            </w:r>
          </w:p>
        </w:tc>
      </w:tr>
      <w:tr w:rsidR="002C1CB0" w:rsidRPr="005A26F0">
        <w:tc>
          <w:tcPr>
            <w:tcW w:w="567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lastRenderedPageBreak/>
              <w:t>6.</w:t>
            </w:r>
          </w:p>
        </w:tc>
        <w:tc>
          <w:tcPr>
            <w:tcW w:w="3345" w:type="dxa"/>
          </w:tcPr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Услуги в области фотографии</w:t>
            </w:r>
          </w:p>
        </w:tc>
        <w:tc>
          <w:tcPr>
            <w:tcW w:w="4195" w:type="dxa"/>
          </w:tcPr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74.20 - Деятельность в области фотографии</w:t>
            </w:r>
          </w:p>
        </w:tc>
        <w:tc>
          <w:tcPr>
            <w:tcW w:w="5499" w:type="dxa"/>
          </w:tcPr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74.20.23 - Услуги в области фото- и видеосъемки событий;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74.20.31 - Услуги по обработке фотоматериалов;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74.20.32 - Услуги по восстановлению и ретушированию фотографий;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74.20.39 - Услуги в области фотографии прочие, не включенные в другие группировки;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74.20.21 - Услуги портретной фотографии;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74.20.21.111 - Услуги по изготовлению в павильоне черно-белых и цветных фотоснимков для документов;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74.20.21.112 - Услуги по изготовлению в павильоне черно-белых и цветных художественных, в том числе комбинированных, фотоснимков;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74.20.21.113 - Услуги по изготовлению вне павильона черно-белых и цветных фотоснимков для документов;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74.20.21.114 - Услуги по изготовлению малоформатных фотоснимков в фотоавтоматах;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74.20.21.115 - Услуги по изготовлению портретов с негатива или фотоснимка заказчика;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74.20.21.116 - Услуги по изготовлению вне павильона черно-белых и цветных художественных фотоснимков;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74.20.21.119 - Прочие услуги в области портретной фотографии</w:t>
            </w:r>
          </w:p>
        </w:tc>
      </w:tr>
      <w:tr w:rsidR="002C1CB0" w:rsidRPr="005A26F0">
        <w:tc>
          <w:tcPr>
            <w:tcW w:w="567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7.</w:t>
            </w:r>
          </w:p>
        </w:tc>
        <w:tc>
          <w:tcPr>
            <w:tcW w:w="3345" w:type="dxa"/>
          </w:tcPr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Услуги по присмотру и уходу за детьми и больными</w:t>
            </w:r>
          </w:p>
        </w:tc>
        <w:tc>
          <w:tcPr>
            <w:tcW w:w="4195" w:type="dxa"/>
          </w:tcPr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88.10 - Предоставление социальных услуг без обеспечения проживания престарелым и инвалидам;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88.91 - Предоставление услуг по дневному уходу за детьми</w:t>
            </w:r>
          </w:p>
        </w:tc>
        <w:tc>
          <w:tcPr>
            <w:tcW w:w="5499" w:type="dxa"/>
          </w:tcPr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88.91.13 - Услуги няни по уходу за ребенком;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88.10.14 - Услуги по посещению и оказанию помощи для инвалидов</w:t>
            </w:r>
          </w:p>
        </w:tc>
      </w:tr>
      <w:tr w:rsidR="002C1CB0" w:rsidRPr="005A26F0">
        <w:tc>
          <w:tcPr>
            <w:tcW w:w="567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lastRenderedPageBreak/>
              <w:t>8.</w:t>
            </w:r>
          </w:p>
        </w:tc>
        <w:tc>
          <w:tcPr>
            <w:tcW w:w="3345" w:type="dxa"/>
          </w:tcPr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Изготовление изделий народных художественных промыслов</w:t>
            </w:r>
          </w:p>
        </w:tc>
        <w:tc>
          <w:tcPr>
            <w:tcW w:w="4195" w:type="dxa"/>
          </w:tcPr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32.99.8 - Производство изделий народных художественных промыслов</w:t>
            </w:r>
          </w:p>
        </w:tc>
        <w:tc>
          <w:tcPr>
            <w:tcW w:w="5499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</w:p>
        </w:tc>
      </w:tr>
      <w:tr w:rsidR="002C1CB0" w:rsidRPr="005A26F0">
        <w:tc>
          <w:tcPr>
            <w:tcW w:w="567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9.</w:t>
            </w:r>
          </w:p>
        </w:tc>
        <w:tc>
          <w:tcPr>
            <w:tcW w:w="3345" w:type="dxa"/>
          </w:tcPr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4195" w:type="dxa"/>
          </w:tcPr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10.11 - Переработка и консервирование мяса;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10.12 - Производство и консервирование мяса птицы;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10.13 - Производство продукции из мяса убойных животных и мяса птицы;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10.2 - Переработка и консервирование рыбы, ракообразных и моллюсков;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10.4 - Производство растительных и животных масел и жиров;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10.8 - Производство прочих пищевых продуктов;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10.9 - Производство готовых кормов для животных;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13.10.2 - Прядение кардное шерстяных волокон;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13.10.3 - Прядение гребенное шерстяных волокон;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13.10.9 - Подготовка и прядение прочих текстильных волокон</w:t>
            </w:r>
          </w:p>
        </w:tc>
        <w:tc>
          <w:tcPr>
            <w:tcW w:w="5499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</w:p>
        </w:tc>
      </w:tr>
      <w:tr w:rsidR="002C1CB0" w:rsidRPr="005A26F0">
        <w:tc>
          <w:tcPr>
            <w:tcW w:w="567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10.</w:t>
            </w:r>
          </w:p>
        </w:tc>
        <w:tc>
          <w:tcPr>
            <w:tcW w:w="3345" w:type="dxa"/>
          </w:tcPr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Проведение занятий по физической культуре и спорту</w:t>
            </w:r>
          </w:p>
        </w:tc>
        <w:tc>
          <w:tcPr>
            <w:tcW w:w="4195" w:type="dxa"/>
          </w:tcPr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93.11 - Деятельность спортивных объектов;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93.12 - Деятельность спортивных клубов;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 xml:space="preserve">93.13 - Деятельность </w:t>
            </w:r>
            <w:proofErr w:type="spellStart"/>
            <w:proofErr w:type="gramStart"/>
            <w:r w:rsidRPr="005A26F0">
              <w:rPr>
                <w:color w:val="000000" w:themeColor="text1"/>
              </w:rPr>
              <w:t>фитнес-центров</w:t>
            </w:r>
            <w:proofErr w:type="spellEnd"/>
            <w:proofErr w:type="gramEnd"/>
            <w:r w:rsidRPr="005A26F0">
              <w:rPr>
                <w:color w:val="000000" w:themeColor="text1"/>
              </w:rPr>
              <w:t>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93.19 - Деятельность в области спорта прочая;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96.04 - Деятельность физкультурно-оздоровительная</w:t>
            </w:r>
          </w:p>
        </w:tc>
        <w:tc>
          <w:tcPr>
            <w:tcW w:w="5499" w:type="dxa"/>
          </w:tcPr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93.11.10 - Услуги спортивных объектов;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93.12.10 - Услуги, оказываемые спортивными клубами;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 xml:space="preserve">93.13.10 - Услуги </w:t>
            </w:r>
            <w:proofErr w:type="spellStart"/>
            <w:proofErr w:type="gramStart"/>
            <w:r w:rsidRPr="005A26F0">
              <w:rPr>
                <w:color w:val="000000" w:themeColor="text1"/>
              </w:rPr>
              <w:t>фитнес-центров</w:t>
            </w:r>
            <w:proofErr w:type="spellEnd"/>
            <w:proofErr w:type="gramEnd"/>
            <w:r w:rsidRPr="005A26F0">
              <w:rPr>
                <w:color w:val="000000" w:themeColor="text1"/>
              </w:rPr>
              <w:t>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93.19.1 - Услуги в области спорта прочие</w:t>
            </w:r>
          </w:p>
        </w:tc>
      </w:tr>
      <w:tr w:rsidR="002C1CB0" w:rsidRPr="005A26F0">
        <w:tc>
          <w:tcPr>
            <w:tcW w:w="567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11.</w:t>
            </w:r>
          </w:p>
        </w:tc>
        <w:tc>
          <w:tcPr>
            <w:tcW w:w="3345" w:type="dxa"/>
          </w:tcPr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4195" w:type="dxa"/>
          </w:tcPr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81.21 - Деятельность по общей уборке зданий;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81.21.1 - Деятельность по уборке квартир и частных домов;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 xml:space="preserve">81.22 - Деятельность по чистке и уборке жилых зданий и нежилых помещений </w:t>
            </w:r>
            <w:r w:rsidRPr="005A26F0">
              <w:rPr>
                <w:color w:val="000000" w:themeColor="text1"/>
              </w:rPr>
              <w:lastRenderedPageBreak/>
              <w:t>прочая;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97 - Деятельность домашних хозяйств с наемными работниками</w:t>
            </w:r>
          </w:p>
        </w:tc>
        <w:tc>
          <w:tcPr>
            <w:tcW w:w="5499" w:type="dxa"/>
          </w:tcPr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lastRenderedPageBreak/>
              <w:t>81.21.10 - Услуги по общей уборке зданий;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81.22.11 - Услуги по мытью окон;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81.22.13 - Услуги по чистке печей и дымоходов</w:t>
            </w:r>
          </w:p>
        </w:tc>
      </w:tr>
      <w:tr w:rsidR="002C1CB0" w:rsidRPr="005A26F0">
        <w:tc>
          <w:tcPr>
            <w:tcW w:w="567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lastRenderedPageBreak/>
              <w:t>12.</w:t>
            </w:r>
          </w:p>
        </w:tc>
        <w:tc>
          <w:tcPr>
            <w:tcW w:w="3345" w:type="dxa"/>
          </w:tcPr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4195" w:type="dxa"/>
          </w:tcPr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 xml:space="preserve">74.10 - </w:t>
            </w:r>
            <w:proofErr w:type="gramStart"/>
            <w:r w:rsidRPr="005A26F0">
              <w:rPr>
                <w:color w:val="000000" w:themeColor="text1"/>
              </w:rPr>
              <w:t>Деятельность</w:t>
            </w:r>
            <w:proofErr w:type="gramEnd"/>
            <w:r w:rsidRPr="005A26F0">
              <w:rPr>
                <w:color w:val="000000" w:themeColor="text1"/>
              </w:rPr>
              <w:t xml:space="preserve"> специализированная в области дизайна</w:t>
            </w:r>
          </w:p>
        </w:tc>
        <w:tc>
          <w:tcPr>
            <w:tcW w:w="5499" w:type="dxa"/>
          </w:tcPr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74.10.11 - Услуги по дизайну интерьеров;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74.10.19 - Услуги по специализированному дизайну прочие;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96.09.19.115 - Услуги по оборудованию квартир (навеска карнизов, картин, вешалок, зеркал и др. предметов)</w:t>
            </w:r>
          </w:p>
        </w:tc>
      </w:tr>
      <w:tr w:rsidR="002C1CB0" w:rsidRPr="005A26F0">
        <w:tc>
          <w:tcPr>
            <w:tcW w:w="567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13.</w:t>
            </w:r>
          </w:p>
        </w:tc>
        <w:tc>
          <w:tcPr>
            <w:tcW w:w="3345" w:type="dxa"/>
          </w:tcPr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Услуги по прокату</w:t>
            </w:r>
          </w:p>
        </w:tc>
        <w:tc>
          <w:tcPr>
            <w:tcW w:w="4195" w:type="dxa"/>
          </w:tcPr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77.21 - Прокат и аренда товаров для отдыха и спортивных товаров;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77.22 - Прокат видеокассет и аудиокассет, грампластинок, компакт-дисков (CD), цифровых видеодисков (DVD);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77.29 - 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5499" w:type="dxa"/>
          </w:tcPr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77.21.10 - Услуги по прокату оборудования для отдыха, развлечений и занятий спортом;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77.22.10 - Услуги по прокату видеокассет и аудиокассет, грампластинок, компакт-дисков (CD), цифровых видеодисков (DVD);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77.29 - Услуги по прокату прочих бытовых изделий и предметов личного пользования</w:t>
            </w:r>
          </w:p>
        </w:tc>
      </w:tr>
      <w:tr w:rsidR="002C1CB0" w:rsidRPr="005A26F0">
        <w:tc>
          <w:tcPr>
            <w:tcW w:w="567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14.</w:t>
            </w:r>
          </w:p>
        </w:tc>
        <w:tc>
          <w:tcPr>
            <w:tcW w:w="3345" w:type="dxa"/>
          </w:tcPr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Организация обрядов (свадеб, юбилеев), в том числе музыкальное сопровождение</w:t>
            </w:r>
          </w:p>
        </w:tc>
        <w:tc>
          <w:tcPr>
            <w:tcW w:w="4195" w:type="dxa"/>
          </w:tcPr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93.29.3 - Организация обрядов (свадеб, юбилеев), в т.ч. музыкальное сопровождение</w:t>
            </w:r>
          </w:p>
        </w:tc>
        <w:tc>
          <w:tcPr>
            <w:tcW w:w="5499" w:type="dxa"/>
          </w:tcPr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93.29.19 - Услуги по организации отдыха и развлечений прочие, не включенные в другие группировки</w:t>
            </w:r>
          </w:p>
        </w:tc>
      </w:tr>
      <w:tr w:rsidR="002C1CB0" w:rsidRPr="005A26F0">
        <w:tc>
          <w:tcPr>
            <w:tcW w:w="567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15.</w:t>
            </w:r>
          </w:p>
        </w:tc>
        <w:tc>
          <w:tcPr>
            <w:tcW w:w="3345" w:type="dxa"/>
          </w:tcPr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Изготовление кухонной мебели по индивидуальному заказу населения. 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  <w:tc>
          <w:tcPr>
            <w:tcW w:w="4195" w:type="dxa"/>
          </w:tcPr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31.02.2 - Изготовление кухонной мебели по индивидуальному заказу населения;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31.09.2 - 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  <w:tc>
          <w:tcPr>
            <w:tcW w:w="5499" w:type="dxa"/>
          </w:tcPr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31.02.99.200 - Услуги по изготовлению кухонной мебели по индивидуальному заказу населения;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31.09.91.112 - Услуги по декоративному оформлению новой мебели с применением резьбы, интарсии, накладных элементов декора;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 xml:space="preserve">31.09.91.113 - Услуги по декоративно-художественному оформлению новой мебели посредством горячего тиснения, </w:t>
            </w:r>
            <w:proofErr w:type="spellStart"/>
            <w:r w:rsidRPr="005A26F0">
              <w:rPr>
                <w:color w:val="000000" w:themeColor="text1"/>
              </w:rPr>
              <w:t>шелкографии</w:t>
            </w:r>
            <w:proofErr w:type="spellEnd"/>
            <w:r w:rsidRPr="005A26F0">
              <w:rPr>
                <w:color w:val="000000" w:themeColor="text1"/>
              </w:rPr>
              <w:t>, приклеивания анодированной фольги, позолоте и т.п.;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31.09.91.115 - Услуги по декоративному оформлению изделий мягкой мебели путем художественной простежки облицовочной ткани и пиковки;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31.09.99.200 - Услуги по изготовлению прочей мебели по индивидуальному заказу населения;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31.09.99.211 - Услуги по изготовлению мягкой мебели по индивидуальному заказу населения;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lastRenderedPageBreak/>
              <w:t>31.09.99.212 - Услуги по изготовлению плетеной мебели по индивидуальному заказу населения;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31.09.99.213 - Услуги по изготовлению корпусной мебели по индивидуальному заказу населения;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31.09.99.214 - Услуги по изготовлению секционной мебели по индивидуальному заказу населения;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31.09.99.215 - Услуги по изготовлению наборов мебели по индивидуальному заказу населения;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31.09.99.216 - Услуги по изготовлению встроенной мебели по индивидуальному заказу населения;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31.09.99.217 - Услуги по изготовлению дачной мебели по индивидуальному заказу населения;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31.09.99.218 - Услуги по изготовлению мебели для оборудования прихожих по индивидуальному заказу населения;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31.09.99.219 - Услуги по изготовлению деревянных карнизов, багетных рамок по индивидуальному заказу населения;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31.09.99.221 - Услуги по изготовлению мебели многопланового назначения и трансформируемой мебели по индивидуальному заказу населения;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31.09.99.222 - Услуги по изготовлению двухсторонних стенок-перегородок по индивидуальному заказу населения;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31.09.99.223 - Услуги по изготовлению отдельных мебельных деталей (щитов, брусков и др.) по индивидуальному заказу населения;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31.09.99.224 - Услуги по изготовлению щитков, решеток и коробок для маскировки отопительных приборов по индивидуальному заказу населения;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31.09.99.229 - Услуги по изготовлению прочей мебели, не включенные в другие группировки по индивидуальному заказу населения</w:t>
            </w:r>
          </w:p>
        </w:tc>
      </w:tr>
      <w:tr w:rsidR="002C1CB0" w:rsidRPr="005A26F0">
        <w:tc>
          <w:tcPr>
            <w:tcW w:w="567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lastRenderedPageBreak/>
              <w:t>16.</w:t>
            </w:r>
          </w:p>
        </w:tc>
        <w:tc>
          <w:tcPr>
            <w:tcW w:w="3345" w:type="dxa"/>
          </w:tcPr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4195" w:type="dxa"/>
          </w:tcPr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10.61.2 - Производство муки из зерновых культур;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10.61.3 - Производство крупы и гранул из зерновых культур</w:t>
            </w:r>
          </w:p>
        </w:tc>
        <w:tc>
          <w:tcPr>
            <w:tcW w:w="5499" w:type="dxa"/>
          </w:tcPr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10.61.2 - Мука из зерновых культур, овощных и других растительных культур; смеси из них;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10.61.3 - Крупа, мука грубого помола, гранулы и прочие продукты из зерновых культур</w:t>
            </w:r>
          </w:p>
        </w:tc>
      </w:tr>
      <w:tr w:rsidR="002C1CB0" w:rsidRPr="005A26F0">
        <w:tc>
          <w:tcPr>
            <w:tcW w:w="567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lastRenderedPageBreak/>
              <w:t>17.</w:t>
            </w:r>
          </w:p>
        </w:tc>
        <w:tc>
          <w:tcPr>
            <w:tcW w:w="3345" w:type="dxa"/>
          </w:tcPr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Услуги по уходу за домашними животными</w:t>
            </w:r>
          </w:p>
        </w:tc>
        <w:tc>
          <w:tcPr>
            <w:tcW w:w="4195" w:type="dxa"/>
          </w:tcPr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96.09 - Предоставление прочих персональных услуг, не включенных в другие группировки</w:t>
            </w:r>
          </w:p>
        </w:tc>
        <w:tc>
          <w:tcPr>
            <w:tcW w:w="5499" w:type="dxa"/>
          </w:tcPr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96.09.11 - Услуги по уходу за домашними животными</w:t>
            </w:r>
          </w:p>
        </w:tc>
      </w:tr>
      <w:tr w:rsidR="002C1CB0" w:rsidRPr="005A26F0">
        <w:tc>
          <w:tcPr>
            <w:tcW w:w="567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18.</w:t>
            </w:r>
          </w:p>
        </w:tc>
        <w:tc>
          <w:tcPr>
            <w:tcW w:w="3345" w:type="dxa"/>
          </w:tcPr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4195" w:type="dxa"/>
          </w:tcPr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16.24 - Производство деревянной тары;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96.09 - Предоставление прочих персональных услуг, не включенных в другие группировки</w:t>
            </w:r>
          </w:p>
        </w:tc>
        <w:tc>
          <w:tcPr>
            <w:tcW w:w="5499" w:type="dxa"/>
          </w:tcPr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16.24.12 - Бочки, бочонки и прочие бондарные деревянные изделия;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96.09.19.127 - Услуги по ремонту и изготовлению гончарных изделий по индивидуальному заказу населения</w:t>
            </w:r>
          </w:p>
        </w:tc>
      </w:tr>
      <w:tr w:rsidR="002C1CB0" w:rsidRPr="005A26F0">
        <w:tc>
          <w:tcPr>
            <w:tcW w:w="567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19.</w:t>
            </w:r>
          </w:p>
        </w:tc>
        <w:tc>
          <w:tcPr>
            <w:tcW w:w="3345" w:type="dxa"/>
          </w:tcPr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Услуги по изготовлению валяной обуви</w:t>
            </w:r>
          </w:p>
        </w:tc>
        <w:tc>
          <w:tcPr>
            <w:tcW w:w="4195" w:type="dxa"/>
          </w:tcPr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15.20.5 - Пошив обуви и различных дополнений к обуви по индивидуальному заказу населения</w:t>
            </w:r>
          </w:p>
        </w:tc>
        <w:tc>
          <w:tcPr>
            <w:tcW w:w="5499" w:type="dxa"/>
          </w:tcPr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15.20.99.217 - Услуги по изготовлению валяной обуви</w:t>
            </w:r>
          </w:p>
        </w:tc>
      </w:tr>
      <w:tr w:rsidR="002C1CB0" w:rsidRPr="005A26F0">
        <w:tc>
          <w:tcPr>
            <w:tcW w:w="567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20.</w:t>
            </w:r>
          </w:p>
        </w:tc>
        <w:tc>
          <w:tcPr>
            <w:tcW w:w="3345" w:type="dxa"/>
          </w:tcPr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4195" w:type="dxa"/>
          </w:tcPr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96.09 - Предоставление прочих персональных услуг, не включенных в другие группировки</w:t>
            </w:r>
          </w:p>
        </w:tc>
        <w:tc>
          <w:tcPr>
            <w:tcW w:w="5499" w:type="dxa"/>
          </w:tcPr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96.09.19.129 - Услуги по изготовлению с/</w:t>
            </w:r>
            <w:proofErr w:type="spellStart"/>
            <w:r w:rsidRPr="005A26F0">
              <w:rPr>
                <w:color w:val="000000" w:themeColor="text1"/>
              </w:rPr>
              <w:t>х</w:t>
            </w:r>
            <w:proofErr w:type="spellEnd"/>
            <w:r w:rsidRPr="005A26F0">
              <w:rPr>
                <w:color w:val="000000" w:themeColor="text1"/>
              </w:rPr>
              <w:t xml:space="preserve"> инвентаря из материала заказчика по индивидуальному заказу населения</w:t>
            </w:r>
          </w:p>
        </w:tc>
      </w:tr>
      <w:tr w:rsidR="002C1CB0" w:rsidRPr="005A26F0">
        <w:tc>
          <w:tcPr>
            <w:tcW w:w="567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21.</w:t>
            </w:r>
          </w:p>
        </w:tc>
        <w:tc>
          <w:tcPr>
            <w:tcW w:w="3345" w:type="dxa"/>
          </w:tcPr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4195" w:type="dxa"/>
          </w:tcPr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96.09 - Предоставление прочих персональных услуг, не включенных в другие группировки</w:t>
            </w:r>
          </w:p>
        </w:tc>
        <w:tc>
          <w:tcPr>
            <w:tcW w:w="5499" w:type="dxa"/>
          </w:tcPr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96.09.19.126 - 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</w:tr>
      <w:tr w:rsidR="002C1CB0" w:rsidRPr="005A26F0">
        <w:tc>
          <w:tcPr>
            <w:tcW w:w="567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22.</w:t>
            </w:r>
          </w:p>
        </w:tc>
        <w:tc>
          <w:tcPr>
            <w:tcW w:w="3345" w:type="dxa"/>
          </w:tcPr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Изготовление и ремонт деревянных лодок по индивидуальному заказу населения</w:t>
            </w:r>
          </w:p>
        </w:tc>
        <w:tc>
          <w:tcPr>
            <w:tcW w:w="4195" w:type="dxa"/>
          </w:tcPr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16.29.3 - Изготовление изделий из дерева, пробки, соломки и материалов для плетения, корзиночных и плетеных изделий по индивидуальному заказу населения</w:t>
            </w:r>
          </w:p>
        </w:tc>
        <w:tc>
          <w:tcPr>
            <w:tcW w:w="5499" w:type="dxa"/>
          </w:tcPr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16.29.99.200 - Услуги по изготовлению изделий из дерева, пробки, соломки и материалов для плетения по индивидуальному заказу населения</w:t>
            </w:r>
          </w:p>
        </w:tc>
      </w:tr>
      <w:tr w:rsidR="002C1CB0" w:rsidRPr="005A26F0">
        <w:tc>
          <w:tcPr>
            <w:tcW w:w="567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23.</w:t>
            </w:r>
          </w:p>
        </w:tc>
        <w:tc>
          <w:tcPr>
            <w:tcW w:w="3345" w:type="dxa"/>
          </w:tcPr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Ремонт игрушек и подобных им изделий</w:t>
            </w:r>
          </w:p>
        </w:tc>
        <w:tc>
          <w:tcPr>
            <w:tcW w:w="4195" w:type="dxa"/>
          </w:tcPr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95.29.3 - Ремонт игрушек и подобных им изделий</w:t>
            </w:r>
          </w:p>
        </w:tc>
        <w:tc>
          <w:tcPr>
            <w:tcW w:w="5499" w:type="dxa"/>
          </w:tcPr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95.29.19.100 - Услуги по ремонту игрушек;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95.29.19.110 - Услуги по ремонту электрических игрушек с питанием от сети;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95.29.19.120 - Услуги по ремонту электротехнических игр;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95.29.19.130 - Услуги по ремонту заводных механических игрушек;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 xml:space="preserve">95.29.19.140 - Услуги по ремонту оборудования для </w:t>
            </w:r>
            <w:r w:rsidRPr="005A26F0">
              <w:rPr>
                <w:color w:val="000000" w:themeColor="text1"/>
              </w:rPr>
              <w:lastRenderedPageBreak/>
              <w:t>детских игр;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95.29.19.190 - Услуги по ремонту прочих игрушек, не включенных в другие группировки</w:t>
            </w:r>
          </w:p>
        </w:tc>
      </w:tr>
      <w:tr w:rsidR="002C1CB0" w:rsidRPr="005A26F0">
        <w:tc>
          <w:tcPr>
            <w:tcW w:w="567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lastRenderedPageBreak/>
              <w:t>24.</w:t>
            </w:r>
          </w:p>
        </w:tc>
        <w:tc>
          <w:tcPr>
            <w:tcW w:w="3345" w:type="dxa"/>
          </w:tcPr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Ремонт спортивного и туристического оборудования</w:t>
            </w:r>
          </w:p>
        </w:tc>
        <w:tc>
          <w:tcPr>
            <w:tcW w:w="4195" w:type="dxa"/>
          </w:tcPr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95.29.2 - Ремонт спортивного и туристского оборудования</w:t>
            </w:r>
          </w:p>
        </w:tc>
        <w:tc>
          <w:tcPr>
            <w:tcW w:w="5499" w:type="dxa"/>
          </w:tcPr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95.29.14.111 - Услуги по ремонту туристского снаряжения и инвентаря</w:t>
            </w:r>
          </w:p>
        </w:tc>
      </w:tr>
      <w:tr w:rsidR="002C1CB0" w:rsidRPr="005A26F0">
        <w:tc>
          <w:tcPr>
            <w:tcW w:w="567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25.</w:t>
            </w:r>
          </w:p>
        </w:tc>
        <w:tc>
          <w:tcPr>
            <w:tcW w:w="3345" w:type="dxa"/>
          </w:tcPr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Услуги по вспашке огородов по индивидуальному заказу населения</w:t>
            </w:r>
          </w:p>
        </w:tc>
        <w:tc>
          <w:tcPr>
            <w:tcW w:w="4195" w:type="dxa"/>
          </w:tcPr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96.09 - Предоставление прочих персональных услуг, не включенных в другие группировки</w:t>
            </w:r>
          </w:p>
        </w:tc>
        <w:tc>
          <w:tcPr>
            <w:tcW w:w="5499" w:type="dxa"/>
          </w:tcPr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96.09.19.125 - Услуги по вспашке огородов, распиловке дров по индивидуальному заказу населения</w:t>
            </w:r>
          </w:p>
        </w:tc>
      </w:tr>
      <w:tr w:rsidR="002C1CB0" w:rsidRPr="005A26F0">
        <w:tc>
          <w:tcPr>
            <w:tcW w:w="567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26.</w:t>
            </w:r>
          </w:p>
        </w:tc>
        <w:tc>
          <w:tcPr>
            <w:tcW w:w="3345" w:type="dxa"/>
          </w:tcPr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Услуги по распиловке дров по индивидуальному заказу населения</w:t>
            </w:r>
          </w:p>
        </w:tc>
        <w:tc>
          <w:tcPr>
            <w:tcW w:w="4195" w:type="dxa"/>
          </w:tcPr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96.09 - Предоставление прочих персональных услуг, не включенных в другие группировки</w:t>
            </w:r>
          </w:p>
        </w:tc>
        <w:tc>
          <w:tcPr>
            <w:tcW w:w="5499" w:type="dxa"/>
          </w:tcPr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96.09.19.125 - Услуги по вспашке огородов, распиловке дров по индивидуальному заказу населения</w:t>
            </w:r>
          </w:p>
        </w:tc>
      </w:tr>
      <w:tr w:rsidR="002C1CB0" w:rsidRPr="005A26F0">
        <w:tc>
          <w:tcPr>
            <w:tcW w:w="567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27.</w:t>
            </w:r>
          </w:p>
        </w:tc>
        <w:tc>
          <w:tcPr>
            <w:tcW w:w="3345" w:type="dxa"/>
          </w:tcPr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Сборка и ремонт очков</w:t>
            </w:r>
          </w:p>
        </w:tc>
        <w:tc>
          <w:tcPr>
            <w:tcW w:w="4195" w:type="dxa"/>
          </w:tcPr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47.78.22 - Сборка и ремонт очков в специализированных магазинах</w:t>
            </w:r>
          </w:p>
        </w:tc>
        <w:tc>
          <w:tcPr>
            <w:tcW w:w="5499" w:type="dxa"/>
          </w:tcPr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47.78.20.200 - Услуги по сборке и ремонту очков в специализированных магазинах</w:t>
            </w:r>
          </w:p>
        </w:tc>
      </w:tr>
      <w:tr w:rsidR="002C1CB0" w:rsidRPr="005A26F0">
        <w:tc>
          <w:tcPr>
            <w:tcW w:w="567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28.</w:t>
            </w:r>
          </w:p>
        </w:tc>
        <w:tc>
          <w:tcPr>
            <w:tcW w:w="3345" w:type="dxa"/>
          </w:tcPr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4195" w:type="dxa"/>
          </w:tcPr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58.19 - Виды издательской деятельности прочие</w:t>
            </w:r>
          </w:p>
        </w:tc>
        <w:tc>
          <w:tcPr>
            <w:tcW w:w="5499" w:type="dxa"/>
          </w:tcPr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58.19.11.200 - Прочая издательская продукция печатная</w:t>
            </w:r>
          </w:p>
        </w:tc>
      </w:tr>
      <w:tr w:rsidR="002C1CB0" w:rsidRPr="005A26F0">
        <w:tc>
          <w:tcPr>
            <w:tcW w:w="567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29.</w:t>
            </w:r>
          </w:p>
        </w:tc>
        <w:tc>
          <w:tcPr>
            <w:tcW w:w="3345" w:type="dxa"/>
          </w:tcPr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Переплетные, брошюровочные, окантовочные, картонажные работы</w:t>
            </w:r>
          </w:p>
        </w:tc>
        <w:tc>
          <w:tcPr>
            <w:tcW w:w="4195" w:type="dxa"/>
          </w:tcPr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18.14 - Деятельность брошюровочно-переплетная и отделочная и сопутствующие услуги</w:t>
            </w:r>
          </w:p>
        </w:tc>
        <w:tc>
          <w:tcPr>
            <w:tcW w:w="5499" w:type="dxa"/>
          </w:tcPr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18.14.10.200 - Услуги переплетные и связанные с переплетом аналогичных изделий</w:t>
            </w:r>
          </w:p>
        </w:tc>
      </w:tr>
      <w:tr w:rsidR="002C1CB0" w:rsidRPr="005A26F0">
        <w:tc>
          <w:tcPr>
            <w:tcW w:w="567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30.</w:t>
            </w:r>
          </w:p>
        </w:tc>
        <w:tc>
          <w:tcPr>
            <w:tcW w:w="3345" w:type="dxa"/>
          </w:tcPr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 xml:space="preserve">Услуги по ремонту сифонов и </w:t>
            </w:r>
            <w:proofErr w:type="spellStart"/>
            <w:r w:rsidRPr="005A26F0">
              <w:rPr>
                <w:color w:val="000000" w:themeColor="text1"/>
              </w:rPr>
              <w:t>автосифонов</w:t>
            </w:r>
            <w:proofErr w:type="spellEnd"/>
            <w:r w:rsidRPr="005A26F0">
              <w:rPr>
                <w:color w:val="000000" w:themeColor="text1"/>
              </w:rPr>
              <w:t>, в том числе зарядка газовых баллончиков для сифонов</w:t>
            </w:r>
          </w:p>
        </w:tc>
        <w:tc>
          <w:tcPr>
            <w:tcW w:w="4195" w:type="dxa"/>
          </w:tcPr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95.22.1 - Ремонт бытовой техники</w:t>
            </w:r>
          </w:p>
        </w:tc>
        <w:tc>
          <w:tcPr>
            <w:tcW w:w="5499" w:type="dxa"/>
          </w:tcPr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 xml:space="preserve">95.22.10.247 - Услуги по ремонту сифонов и </w:t>
            </w:r>
            <w:proofErr w:type="spellStart"/>
            <w:r w:rsidRPr="005A26F0">
              <w:rPr>
                <w:color w:val="000000" w:themeColor="text1"/>
              </w:rPr>
              <w:t>автосифонов</w:t>
            </w:r>
            <w:proofErr w:type="spellEnd"/>
            <w:r w:rsidRPr="005A26F0">
              <w:rPr>
                <w:color w:val="000000" w:themeColor="text1"/>
              </w:rPr>
              <w:t>, в том числе зарядка газовых баллончиков для сифонов</w:t>
            </w:r>
          </w:p>
        </w:tc>
      </w:tr>
      <w:tr w:rsidR="002C1CB0" w:rsidRPr="005A26F0">
        <w:tc>
          <w:tcPr>
            <w:tcW w:w="567" w:type="dxa"/>
          </w:tcPr>
          <w:p w:rsidR="002C1CB0" w:rsidRPr="005A26F0" w:rsidRDefault="002C1CB0">
            <w:pPr>
              <w:pStyle w:val="ConsPlusNormal"/>
              <w:jc w:val="center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31.</w:t>
            </w:r>
          </w:p>
        </w:tc>
        <w:tc>
          <w:tcPr>
            <w:tcW w:w="3345" w:type="dxa"/>
          </w:tcPr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4195" w:type="dxa"/>
          </w:tcPr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85.11 - Образование дошкольное;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85.41 - Образование дополнительное детей и взрослых;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85.41.1 - Образование в области спорта и отдыха;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85.41.2 - Образование в области культуры;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 xml:space="preserve">85.41.9 - Образование дополнительное детей и взрослых прочее, не включенное в </w:t>
            </w:r>
            <w:r w:rsidRPr="005A26F0">
              <w:rPr>
                <w:color w:val="000000" w:themeColor="text1"/>
              </w:rPr>
              <w:lastRenderedPageBreak/>
              <w:t>другие группировки;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85.41.91 - Деятельность по организации отдыха детей и их оздоровления;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85.42 - Образование профессиональное дополнительное;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85.42.1 - Деятельность школ подготовки водителей автотранспортных средств;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85.42.2 - Деятельность школ обучения вождению воздушных и плавательных судов, без выдачи коммерческих сертификатов и лицензий;</w:t>
            </w:r>
          </w:p>
          <w:p w:rsidR="002C1CB0" w:rsidRPr="005A26F0" w:rsidRDefault="002C1CB0">
            <w:pPr>
              <w:pStyle w:val="ConsPlusNormal"/>
              <w:jc w:val="both"/>
              <w:rPr>
                <w:color w:val="000000" w:themeColor="text1"/>
              </w:rPr>
            </w:pPr>
            <w:r w:rsidRPr="005A26F0">
              <w:rPr>
                <w:color w:val="000000" w:themeColor="text1"/>
              </w:rPr>
              <w:t>85.42.9 - Деятельность по дополнительному профессиональному образованию прочая, не включенная в другие группировки</w:t>
            </w:r>
          </w:p>
        </w:tc>
        <w:tc>
          <w:tcPr>
            <w:tcW w:w="5499" w:type="dxa"/>
          </w:tcPr>
          <w:p w:rsidR="002C1CB0" w:rsidRPr="005A26F0" w:rsidRDefault="002C1CB0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2C1CB0" w:rsidRPr="005A26F0" w:rsidRDefault="002C1CB0">
      <w:pPr>
        <w:pStyle w:val="ConsPlusNormal"/>
        <w:jc w:val="both"/>
        <w:rPr>
          <w:color w:val="000000" w:themeColor="text1"/>
        </w:rPr>
      </w:pPr>
    </w:p>
    <w:p w:rsidR="002C1CB0" w:rsidRPr="005A26F0" w:rsidRDefault="002C1CB0">
      <w:pPr>
        <w:pStyle w:val="ConsPlusNormal"/>
        <w:jc w:val="both"/>
        <w:rPr>
          <w:color w:val="000000" w:themeColor="text1"/>
        </w:rPr>
      </w:pPr>
    </w:p>
    <w:p w:rsidR="002C1CB0" w:rsidRPr="005A26F0" w:rsidRDefault="002C1CB0">
      <w:pPr>
        <w:pStyle w:val="ConsPlusNormal"/>
        <w:pBdr>
          <w:bottom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9C6898" w:rsidRPr="005A26F0" w:rsidRDefault="009C6898">
      <w:pPr>
        <w:rPr>
          <w:color w:val="000000" w:themeColor="text1"/>
        </w:rPr>
      </w:pPr>
      <w:bookmarkStart w:id="6" w:name="_GoBack"/>
      <w:bookmarkEnd w:id="6"/>
    </w:p>
    <w:sectPr w:rsidR="009C6898" w:rsidRPr="005A26F0" w:rsidSect="00F46B3A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CB0"/>
    <w:rsid w:val="002C1CB0"/>
    <w:rsid w:val="00514AF3"/>
    <w:rsid w:val="005A26F0"/>
    <w:rsid w:val="009C6898"/>
    <w:rsid w:val="00F46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CB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C1CB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C1CB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2C1CB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C1CB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2C1CB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C1CB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C1CB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CB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C1CB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C1CB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2C1CB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C1CB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2C1CB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C1CB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C1CB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33</Pages>
  <Words>8356</Words>
  <Characters>47634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Северина Ольга Александровна</dc:creator>
  <cp:lastModifiedBy>inet</cp:lastModifiedBy>
  <cp:revision>2</cp:revision>
  <dcterms:created xsi:type="dcterms:W3CDTF">2022-10-31T09:28:00Z</dcterms:created>
  <dcterms:modified xsi:type="dcterms:W3CDTF">2022-10-31T09:28:00Z</dcterms:modified>
</cp:coreProperties>
</file>