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BB" w:rsidRPr="00E8527D" w:rsidRDefault="00BF4FBB" w:rsidP="00E8527D">
      <w:pPr>
        <w:ind w:firstLine="709"/>
        <w:jc w:val="center"/>
        <w:rPr>
          <w:b/>
          <w:sz w:val="28"/>
          <w:szCs w:val="28"/>
          <w:u w:val="single"/>
        </w:rPr>
      </w:pPr>
      <w:r w:rsidRPr="00E8527D">
        <w:rPr>
          <w:b/>
          <w:sz w:val="28"/>
          <w:szCs w:val="28"/>
          <w:u w:val="single"/>
        </w:rPr>
        <w:t>Порядок заполнения рекомендованной формы ответа на требование о представлении пояснений налогового органа</w:t>
      </w:r>
    </w:p>
    <w:p w:rsidR="00FB6920" w:rsidRPr="00E8527D" w:rsidRDefault="00FB6920" w:rsidP="00E8527D">
      <w:pPr>
        <w:ind w:firstLine="709"/>
        <w:jc w:val="center"/>
        <w:rPr>
          <w:b/>
          <w:sz w:val="28"/>
          <w:szCs w:val="28"/>
          <w:u w:val="single"/>
        </w:rPr>
      </w:pPr>
    </w:p>
    <w:p w:rsidR="00FB6920" w:rsidRPr="00E8527D" w:rsidRDefault="00FB6920" w:rsidP="00E8527D">
      <w:pPr>
        <w:pStyle w:val="a3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  <w:u w:val="single"/>
        </w:rPr>
      </w:pPr>
      <w:r w:rsidRPr="00E8527D">
        <w:rPr>
          <w:b/>
          <w:sz w:val="28"/>
          <w:szCs w:val="28"/>
        </w:rPr>
        <w:t>Общие требования к порядку заполнения</w:t>
      </w:r>
    </w:p>
    <w:p w:rsidR="00BF4FBB" w:rsidRPr="00E8527D" w:rsidRDefault="00BF4FBB" w:rsidP="00E8527D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527D">
        <w:rPr>
          <w:sz w:val="28"/>
          <w:szCs w:val="28"/>
        </w:rPr>
        <w:t>Ответ на требование о представлении пояснений (далее – Ответ) формируется налогоплательщиками налога на добавленную стоимость, в том числе исполняющими обязанности налоговых агентов, лицами, не являющимися налогоплательщиками налога на добавленную стоимость в случае выставления и (или) получения счетов-фактур при осуществлении предпринимательской деятельности в интересах другого лица при получении требования о представлении пояснений (далее – Требование)</w:t>
      </w:r>
      <w:r w:rsidR="000A3292" w:rsidRPr="00E8527D">
        <w:rPr>
          <w:sz w:val="28"/>
          <w:szCs w:val="28"/>
        </w:rPr>
        <w:t xml:space="preserve"> в отношении представленной декларации по налогу на добавленную стоимость</w:t>
      </w:r>
      <w:r w:rsidRPr="00E8527D">
        <w:rPr>
          <w:sz w:val="28"/>
          <w:szCs w:val="28"/>
        </w:rPr>
        <w:t>.</w:t>
      </w:r>
    </w:p>
    <w:p w:rsidR="00BF4FBB" w:rsidRPr="00E8527D" w:rsidRDefault="00BF4FBB" w:rsidP="00E8527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8527D">
        <w:rPr>
          <w:sz w:val="28"/>
          <w:szCs w:val="28"/>
        </w:rPr>
        <w:t xml:space="preserve">Ответ формируется налогоплательщиком в случае, если пояснения не влияют на изменение показателей строк 040, 050 раздела 1 налоговой декларации по налогу на добавленную стоимость (далее – Декларация), в отношении которой представляются пояснения. </w:t>
      </w:r>
    </w:p>
    <w:p w:rsidR="00BF4FBB" w:rsidRPr="00E8527D" w:rsidRDefault="00BF4FBB" w:rsidP="00E8527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8527D">
        <w:rPr>
          <w:sz w:val="28"/>
          <w:szCs w:val="28"/>
        </w:rPr>
        <w:t>Пояснения в отношении показателей разделов 1-7 Декларации указываются в виде текстового описания.</w:t>
      </w:r>
    </w:p>
    <w:p w:rsidR="00955332" w:rsidRPr="00E8527D" w:rsidRDefault="00BF4FBB" w:rsidP="00E8527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8527D">
        <w:rPr>
          <w:sz w:val="28"/>
          <w:szCs w:val="28"/>
        </w:rPr>
        <w:t>Пояснения в отношении показателей разделов 8-12 Декларации указываются отдельно по ка</w:t>
      </w:r>
      <w:r w:rsidR="00955332" w:rsidRPr="00E8527D">
        <w:rPr>
          <w:sz w:val="28"/>
          <w:szCs w:val="28"/>
        </w:rPr>
        <w:t>ждому разделу</w:t>
      </w:r>
      <w:r w:rsidR="00FB6920" w:rsidRPr="00E8527D">
        <w:rPr>
          <w:sz w:val="28"/>
          <w:szCs w:val="28"/>
        </w:rPr>
        <w:t>.</w:t>
      </w:r>
    </w:p>
    <w:p w:rsidR="00E847AA" w:rsidRPr="00E8527D" w:rsidRDefault="00E847AA" w:rsidP="00E8527D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FB6920" w:rsidRDefault="00C86F5E" w:rsidP="00C04B0A">
      <w:pPr>
        <w:pStyle w:val="a3"/>
        <w:autoSpaceDE w:val="0"/>
        <w:autoSpaceDN w:val="0"/>
        <w:adjustRightInd w:val="0"/>
        <w:ind w:left="0" w:right="-1" w:firstLine="709"/>
        <w:jc w:val="center"/>
        <w:rPr>
          <w:b/>
          <w:sz w:val="28"/>
          <w:szCs w:val="28"/>
        </w:rPr>
      </w:pPr>
      <w:r w:rsidRPr="00E8527D">
        <w:rPr>
          <w:b/>
          <w:sz w:val="28"/>
          <w:szCs w:val="28"/>
          <w:lang w:val="en-US"/>
        </w:rPr>
        <w:t>II</w:t>
      </w:r>
      <w:r w:rsidRPr="00E8527D">
        <w:rPr>
          <w:b/>
          <w:sz w:val="28"/>
          <w:szCs w:val="28"/>
        </w:rPr>
        <w:t xml:space="preserve">. </w:t>
      </w:r>
      <w:r w:rsidR="00FB6920" w:rsidRPr="00E8527D">
        <w:rPr>
          <w:b/>
          <w:sz w:val="28"/>
          <w:szCs w:val="28"/>
        </w:rPr>
        <w:t xml:space="preserve">Порядок заполнения </w:t>
      </w:r>
      <w:r w:rsidR="00DF1284" w:rsidRPr="00E8527D">
        <w:rPr>
          <w:b/>
          <w:sz w:val="28"/>
          <w:szCs w:val="28"/>
        </w:rPr>
        <w:t>разделов</w:t>
      </w:r>
      <w:r w:rsidR="00963492" w:rsidRPr="00E8527D">
        <w:rPr>
          <w:b/>
          <w:sz w:val="28"/>
          <w:szCs w:val="28"/>
        </w:rPr>
        <w:t xml:space="preserve"> 8</w:t>
      </w:r>
      <w:r w:rsidR="00DF1284" w:rsidRPr="00E8527D">
        <w:rPr>
          <w:b/>
          <w:sz w:val="28"/>
          <w:szCs w:val="28"/>
        </w:rPr>
        <w:t>-11</w:t>
      </w:r>
      <w:r w:rsidR="00963492" w:rsidRPr="00E8527D">
        <w:rPr>
          <w:b/>
          <w:sz w:val="28"/>
          <w:szCs w:val="28"/>
        </w:rPr>
        <w:t xml:space="preserve"> Ответа</w:t>
      </w:r>
    </w:p>
    <w:p w:rsidR="00C86F5E" w:rsidRPr="00E8527D" w:rsidRDefault="00B61BA6" w:rsidP="00E8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3DBD" w:rsidRPr="00E8527D">
        <w:rPr>
          <w:sz w:val="28"/>
          <w:szCs w:val="28"/>
        </w:rPr>
        <w:t xml:space="preserve">. </w:t>
      </w:r>
      <w:r w:rsidR="00340E41" w:rsidRPr="00E8527D">
        <w:rPr>
          <w:sz w:val="28"/>
          <w:szCs w:val="28"/>
        </w:rPr>
        <w:t>В случае, если Сведения</w:t>
      </w:r>
      <w:r w:rsidR="000A3292" w:rsidRPr="00E8527D">
        <w:rPr>
          <w:sz w:val="28"/>
          <w:szCs w:val="28"/>
        </w:rPr>
        <w:t xml:space="preserve">, в отношении которых направлено </w:t>
      </w:r>
      <w:r w:rsidR="00CC1344" w:rsidRPr="00E8527D">
        <w:rPr>
          <w:sz w:val="28"/>
          <w:szCs w:val="28"/>
        </w:rPr>
        <w:t>Т</w:t>
      </w:r>
      <w:r w:rsidR="000A3292" w:rsidRPr="00E8527D">
        <w:rPr>
          <w:sz w:val="28"/>
          <w:szCs w:val="28"/>
        </w:rPr>
        <w:t>ребование,</w:t>
      </w:r>
      <w:r w:rsidR="00340E41" w:rsidRPr="00E8527D">
        <w:rPr>
          <w:sz w:val="28"/>
          <w:szCs w:val="28"/>
        </w:rPr>
        <w:t xml:space="preserve"> соответству</w:t>
      </w:r>
      <w:r w:rsidR="00BF7DD6" w:rsidRPr="00E8527D">
        <w:rPr>
          <w:sz w:val="28"/>
          <w:szCs w:val="28"/>
        </w:rPr>
        <w:t>ют первичным учетным документам</w:t>
      </w:r>
      <w:r w:rsidR="000A3292" w:rsidRPr="00E8527D">
        <w:rPr>
          <w:sz w:val="28"/>
          <w:szCs w:val="28"/>
        </w:rPr>
        <w:t xml:space="preserve"> и не допущены ошибки заполнения декларации,</w:t>
      </w:r>
      <w:r w:rsidR="00882069" w:rsidRPr="00E8527D">
        <w:rPr>
          <w:sz w:val="28"/>
          <w:szCs w:val="28"/>
        </w:rPr>
        <w:t xml:space="preserve"> т</w:t>
      </w:r>
      <w:r w:rsidR="00DE50B8" w:rsidRPr="00E8527D">
        <w:rPr>
          <w:sz w:val="28"/>
          <w:szCs w:val="28"/>
        </w:rPr>
        <w:t>о</w:t>
      </w:r>
      <w:r w:rsidR="00BF7DD6" w:rsidRPr="00E8527D">
        <w:rPr>
          <w:sz w:val="28"/>
          <w:szCs w:val="28"/>
        </w:rPr>
        <w:t xml:space="preserve"> </w:t>
      </w:r>
      <w:r w:rsidR="000A3292" w:rsidRPr="00E8527D">
        <w:rPr>
          <w:sz w:val="28"/>
          <w:szCs w:val="28"/>
        </w:rPr>
        <w:t xml:space="preserve">для подтверждения правильности заполнения строк декларации </w:t>
      </w:r>
      <w:r w:rsidR="00882069" w:rsidRPr="00E8527D">
        <w:rPr>
          <w:sz w:val="28"/>
          <w:szCs w:val="28"/>
        </w:rPr>
        <w:t>заполняет</w:t>
      </w:r>
      <w:r w:rsidR="000A3292" w:rsidRPr="00E8527D">
        <w:rPr>
          <w:sz w:val="28"/>
          <w:szCs w:val="28"/>
        </w:rPr>
        <w:t>ся</w:t>
      </w:r>
      <w:r w:rsidR="00ED2FEF" w:rsidRPr="00E8527D">
        <w:rPr>
          <w:sz w:val="28"/>
          <w:szCs w:val="28"/>
        </w:rPr>
        <w:t xml:space="preserve"> </w:t>
      </w:r>
      <w:r w:rsidR="00882069" w:rsidRPr="00E8527D">
        <w:rPr>
          <w:sz w:val="28"/>
          <w:szCs w:val="28"/>
        </w:rPr>
        <w:t>таблиц</w:t>
      </w:r>
      <w:r w:rsidR="000A3292" w:rsidRPr="00E8527D">
        <w:rPr>
          <w:sz w:val="28"/>
          <w:szCs w:val="28"/>
        </w:rPr>
        <w:t xml:space="preserve">а 1 </w:t>
      </w:r>
      <w:r w:rsidR="00195BC7">
        <w:rPr>
          <w:sz w:val="28"/>
          <w:szCs w:val="28"/>
        </w:rPr>
        <w:t xml:space="preserve">соответствующего </w:t>
      </w:r>
      <w:r w:rsidR="000A3292" w:rsidRPr="00E8527D">
        <w:rPr>
          <w:sz w:val="28"/>
          <w:szCs w:val="28"/>
        </w:rPr>
        <w:t>раздела</w:t>
      </w:r>
      <w:r w:rsidR="00F10CE9">
        <w:rPr>
          <w:sz w:val="28"/>
          <w:szCs w:val="28"/>
        </w:rPr>
        <w:t xml:space="preserve"> </w:t>
      </w:r>
      <w:r w:rsidR="006B4C1E" w:rsidRPr="00E8527D">
        <w:rPr>
          <w:sz w:val="28"/>
          <w:szCs w:val="28"/>
        </w:rPr>
        <w:t xml:space="preserve">Ответа </w:t>
      </w:r>
      <w:r w:rsidR="000A3292" w:rsidRPr="00E8527D">
        <w:rPr>
          <w:sz w:val="28"/>
          <w:szCs w:val="28"/>
        </w:rPr>
        <w:t xml:space="preserve">с указанием всех показателей </w:t>
      </w:r>
      <w:r w:rsidR="00CC1344" w:rsidRPr="00E8527D">
        <w:rPr>
          <w:sz w:val="28"/>
          <w:szCs w:val="28"/>
        </w:rPr>
        <w:t xml:space="preserve">подтверждаемых </w:t>
      </w:r>
      <w:r w:rsidR="000A3292" w:rsidRPr="00E8527D">
        <w:rPr>
          <w:sz w:val="28"/>
          <w:szCs w:val="28"/>
        </w:rPr>
        <w:t>строк.</w:t>
      </w:r>
      <w:r w:rsidR="00CC1344" w:rsidRPr="00E8527D">
        <w:rPr>
          <w:sz w:val="28"/>
          <w:szCs w:val="28"/>
        </w:rPr>
        <w:t xml:space="preserve"> Не допускается указание сведений, отличных от сведений указанных в </w:t>
      </w:r>
      <w:r w:rsidR="006F2CCD">
        <w:rPr>
          <w:sz w:val="28"/>
          <w:szCs w:val="28"/>
        </w:rPr>
        <w:t>Д</w:t>
      </w:r>
      <w:r w:rsidR="00CC1344" w:rsidRPr="00E8527D">
        <w:rPr>
          <w:sz w:val="28"/>
          <w:szCs w:val="28"/>
        </w:rPr>
        <w:t>екларации, в отношении которой направлено Требование.</w:t>
      </w:r>
    </w:p>
    <w:p w:rsidR="00A23DBD" w:rsidRPr="00E8527D" w:rsidRDefault="00B61BA6" w:rsidP="00E8527D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2</w:t>
      </w:r>
      <w:r w:rsidR="00A23DBD" w:rsidRPr="00E8527D">
        <w:rPr>
          <w:rFonts w:eastAsiaTheme="minorHAnsi"/>
          <w:snapToGrid/>
          <w:sz w:val="28"/>
          <w:szCs w:val="28"/>
          <w:lang w:eastAsia="en-US"/>
        </w:rPr>
        <w:t xml:space="preserve">. </w:t>
      </w:r>
      <w:r w:rsidR="00E459DC" w:rsidRPr="00E8527D">
        <w:rPr>
          <w:sz w:val="28"/>
          <w:szCs w:val="28"/>
        </w:rPr>
        <w:t>В случае, если в Сведениях</w:t>
      </w:r>
      <w:r w:rsidR="000A3292" w:rsidRPr="00E8527D">
        <w:rPr>
          <w:sz w:val="28"/>
          <w:szCs w:val="28"/>
        </w:rPr>
        <w:t xml:space="preserve">, </w:t>
      </w:r>
      <w:r w:rsidR="00CC1344" w:rsidRPr="00E8527D">
        <w:rPr>
          <w:sz w:val="28"/>
          <w:szCs w:val="28"/>
        </w:rPr>
        <w:t>в отношении которых направлено Т</w:t>
      </w:r>
      <w:r w:rsidR="000A3292" w:rsidRPr="00E8527D">
        <w:rPr>
          <w:sz w:val="28"/>
          <w:szCs w:val="28"/>
        </w:rPr>
        <w:t>ребование,</w:t>
      </w:r>
      <w:r w:rsidR="006B4C1E" w:rsidRPr="00E8527D">
        <w:rPr>
          <w:sz w:val="28"/>
          <w:szCs w:val="28"/>
        </w:rPr>
        <w:t xml:space="preserve"> выявлены ошибки заполнения декларации, при этом первичные учетные документы не содержат указанных ошибок, то</w:t>
      </w:r>
      <w:r w:rsidR="00E459DC" w:rsidRPr="00E8527D">
        <w:rPr>
          <w:sz w:val="28"/>
          <w:szCs w:val="28"/>
        </w:rPr>
        <w:t xml:space="preserve"> заполняет</w:t>
      </w:r>
      <w:r w:rsidR="006B4C1E" w:rsidRPr="00E8527D">
        <w:rPr>
          <w:sz w:val="28"/>
          <w:szCs w:val="28"/>
        </w:rPr>
        <w:t>ся</w:t>
      </w:r>
      <w:r w:rsidR="00E459DC" w:rsidRPr="00E8527D">
        <w:rPr>
          <w:sz w:val="28"/>
          <w:szCs w:val="28"/>
        </w:rPr>
        <w:t xml:space="preserve"> </w:t>
      </w:r>
      <w:r w:rsidR="00882069" w:rsidRPr="00E8527D">
        <w:rPr>
          <w:sz w:val="28"/>
          <w:szCs w:val="28"/>
        </w:rPr>
        <w:t>таблиц</w:t>
      </w:r>
      <w:r w:rsidR="006B4C1E" w:rsidRPr="00E8527D">
        <w:rPr>
          <w:sz w:val="28"/>
          <w:szCs w:val="28"/>
        </w:rPr>
        <w:t>а</w:t>
      </w:r>
      <w:r w:rsidR="00DF1284" w:rsidRPr="00E8527D">
        <w:rPr>
          <w:sz w:val="28"/>
          <w:szCs w:val="28"/>
        </w:rPr>
        <w:t xml:space="preserve"> 2 </w:t>
      </w:r>
      <w:r w:rsidR="005E670A">
        <w:rPr>
          <w:sz w:val="28"/>
          <w:szCs w:val="28"/>
        </w:rPr>
        <w:t xml:space="preserve">соответствующего </w:t>
      </w:r>
      <w:r w:rsidR="00DF1284" w:rsidRPr="00E8527D">
        <w:rPr>
          <w:sz w:val="28"/>
          <w:szCs w:val="28"/>
        </w:rPr>
        <w:t>раздела</w:t>
      </w:r>
      <w:r w:rsidR="006B4C1E" w:rsidRPr="00E8527D">
        <w:rPr>
          <w:sz w:val="28"/>
          <w:szCs w:val="28"/>
        </w:rPr>
        <w:t xml:space="preserve"> Ответа</w:t>
      </w:r>
      <w:r w:rsidR="00A23DBD" w:rsidRPr="00E8527D">
        <w:rPr>
          <w:sz w:val="28"/>
          <w:szCs w:val="28"/>
        </w:rPr>
        <w:t>.</w:t>
      </w:r>
    </w:p>
    <w:p w:rsidR="00E8527D" w:rsidRDefault="00B61BA6" w:rsidP="00E8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284" w:rsidRPr="00E8527D">
        <w:rPr>
          <w:sz w:val="28"/>
          <w:szCs w:val="28"/>
        </w:rPr>
        <w:t>.1</w:t>
      </w:r>
      <w:r w:rsidR="00A23DBD" w:rsidRPr="00E8527D">
        <w:rPr>
          <w:sz w:val="28"/>
          <w:szCs w:val="28"/>
        </w:rPr>
        <w:t>.</w:t>
      </w:r>
      <w:r w:rsidR="00DF1284" w:rsidRPr="00E8527D">
        <w:rPr>
          <w:sz w:val="28"/>
          <w:szCs w:val="28"/>
        </w:rPr>
        <w:t xml:space="preserve"> </w:t>
      </w:r>
      <w:r w:rsidR="00882069" w:rsidRPr="00E8527D">
        <w:rPr>
          <w:sz w:val="28"/>
          <w:szCs w:val="28"/>
        </w:rPr>
        <w:t xml:space="preserve">В графе </w:t>
      </w:r>
      <w:r w:rsidR="004F5F3C">
        <w:rPr>
          <w:sz w:val="28"/>
          <w:szCs w:val="28"/>
        </w:rPr>
        <w:t>А</w:t>
      </w:r>
      <w:r w:rsidR="00882069" w:rsidRPr="00E8527D">
        <w:rPr>
          <w:sz w:val="28"/>
          <w:szCs w:val="28"/>
        </w:rPr>
        <w:t xml:space="preserve"> «№п/п строки, в которой выявлено расхождение»</w:t>
      </w:r>
      <w:r w:rsidR="008248DE" w:rsidRPr="00E8527D">
        <w:rPr>
          <w:sz w:val="28"/>
          <w:szCs w:val="28"/>
        </w:rPr>
        <w:t xml:space="preserve"> </w:t>
      </w:r>
      <w:r w:rsidR="00315B25" w:rsidRPr="00E8527D">
        <w:rPr>
          <w:sz w:val="28"/>
          <w:szCs w:val="28"/>
        </w:rPr>
        <w:t xml:space="preserve">по графе </w:t>
      </w:r>
      <w:r w:rsidR="004F5F3C">
        <w:rPr>
          <w:sz w:val="28"/>
          <w:szCs w:val="28"/>
        </w:rPr>
        <w:t>Б</w:t>
      </w:r>
      <w:r w:rsidR="00315B25" w:rsidRPr="00E8527D">
        <w:rPr>
          <w:sz w:val="28"/>
          <w:szCs w:val="28"/>
        </w:rPr>
        <w:t xml:space="preserve"> «Тип информации»</w:t>
      </w:r>
      <w:r w:rsidR="007C08C1">
        <w:rPr>
          <w:sz w:val="28"/>
          <w:szCs w:val="28"/>
        </w:rPr>
        <w:t>, которой установлено</w:t>
      </w:r>
      <w:r w:rsidR="00315B25" w:rsidRPr="00E8527D">
        <w:rPr>
          <w:sz w:val="28"/>
          <w:szCs w:val="28"/>
        </w:rPr>
        <w:t xml:space="preserve"> значение «Расхождение»</w:t>
      </w:r>
      <w:r w:rsidR="007C08C1">
        <w:rPr>
          <w:sz w:val="28"/>
          <w:szCs w:val="28"/>
        </w:rPr>
        <w:t xml:space="preserve"> </w:t>
      </w:r>
      <w:r w:rsidR="00C86F5E" w:rsidRPr="00E8527D">
        <w:rPr>
          <w:sz w:val="28"/>
          <w:szCs w:val="28"/>
        </w:rPr>
        <w:t xml:space="preserve">заполняется </w:t>
      </w:r>
      <w:r w:rsidR="00F40926">
        <w:rPr>
          <w:sz w:val="28"/>
          <w:szCs w:val="28"/>
        </w:rPr>
        <w:t xml:space="preserve">порядковый </w:t>
      </w:r>
      <w:r w:rsidR="00C86F5E" w:rsidRPr="00E8527D">
        <w:rPr>
          <w:sz w:val="28"/>
          <w:szCs w:val="28"/>
        </w:rPr>
        <w:t xml:space="preserve">номер </w:t>
      </w:r>
      <w:r w:rsidR="00F40926">
        <w:rPr>
          <w:sz w:val="28"/>
          <w:szCs w:val="28"/>
        </w:rPr>
        <w:t>записи</w:t>
      </w:r>
      <w:r w:rsidR="00C84EF6">
        <w:rPr>
          <w:sz w:val="28"/>
          <w:szCs w:val="28"/>
        </w:rPr>
        <w:t>,</w:t>
      </w:r>
      <w:r w:rsidR="001E0153">
        <w:rPr>
          <w:sz w:val="28"/>
          <w:szCs w:val="28"/>
        </w:rPr>
        <w:t xml:space="preserve"> </w:t>
      </w:r>
      <w:r w:rsidR="008B6C69">
        <w:rPr>
          <w:sz w:val="28"/>
          <w:szCs w:val="28"/>
        </w:rPr>
        <w:t xml:space="preserve">указанной в </w:t>
      </w:r>
      <w:r w:rsidR="001E0153">
        <w:rPr>
          <w:sz w:val="28"/>
          <w:szCs w:val="28"/>
        </w:rPr>
        <w:t>соответствующ</w:t>
      </w:r>
      <w:r w:rsidR="008B6C69">
        <w:rPr>
          <w:sz w:val="28"/>
          <w:szCs w:val="28"/>
        </w:rPr>
        <w:t>ем разделе Декларации</w:t>
      </w:r>
      <w:r w:rsidR="005D1321" w:rsidRPr="00E8527D">
        <w:rPr>
          <w:sz w:val="28"/>
          <w:szCs w:val="28"/>
        </w:rPr>
        <w:t xml:space="preserve">, в которой выявлено </w:t>
      </w:r>
      <w:r w:rsidR="00E8527D">
        <w:rPr>
          <w:sz w:val="28"/>
          <w:szCs w:val="28"/>
        </w:rPr>
        <w:t>расхождение.</w:t>
      </w:r>
    </w:p>
    <w:p w:rsidR="008B6C69" w:rsidRDefault="00B61BA6" w:rsidP="00E8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C69">
        <w:rPr>
          <w:sz w:val="28"/>
          <w:szCs w:val="28"/>
        </w:rPr>
        <w:t>.</w:t>
      </w:r>
      <w:r w:rsidR="00317884">
        <w:rPr>
          <w:sz w:val="28"/>
          <w:szCs w:val="28"/>
        </w:rPr>
        <w:t>1</w:t>
      </w:r>
      <w:r w:rsidR="008B6C69">
        <w:rPr>
          <w:sz w:val="28"/>
          <w:szCs w:val="28"/>
        </w:rPr>
        <w:t>.</w:t>
      </w:r>
      <w:r w:rsidR="00317884">
        <w:rPr>
          <w:sz w:val="28"/>
          <w:szCs w:val="28"/>
        </w:rPr>
        <w:t>1.</w:t>
      </w:r>
      <w:r w:rsidR="008B6C69">
        <w:rPr>
          <w:sz w:val="28"/>
          <w:szCs w:val="28"/>
        </w:rPr>
        <w:t xml:space="preserve"> </w:t>
      </w:r>
      <w:r w:rsidR="008B6C69" w:rsidRPr="00E8527D">
        <w:rPr>
          <w:sz w:val="28"/>
          <w:szCs w:val="28"/>
        </w:rPr>
        <w:t xml:space="preserve">В </w:t>
      </w:r>
      <w:r w:rsidR="00336CE5">
        <w:rPr>
          <w:sz w:val="28"/>
          <w:szCs w:val="28"/>
        </w:rPr>
        <w:t xml:space="preserve">остальных </w:t>
      </w:r>
      <w:r w:rsidR="008B6C69" w:rsidRPr="00E8527D">
        <w:rPr>
          <w:sz w:val="28"/>
          <w:szCs w:val="28"/>
        </w:rPr>
        <w:t>граф</w:t>
      </w:r>
      <w:r w:rsidR="008B6C69">
        <w:rPr>
          <w:sz w:val="28"/>
          <w:szCs w:val="28"/>
        </w:rPr>
        <w:t>ах</w:t>
      </w:r>
      <w:r w:rsidR="008B6C69" w:rsidRPr="00E8527D">
        <w:rPr>
          <w:sz w:val="28"/>
          <w:szCs w:val="28"/>
        </w:rPr>
        <w:t xml:space="preserve"> по графе </w:t>
      </w:r>
      <w:r w:rsidR="004F5F3C">
        <w:rPr>
          <w:sz w:val="28"/>
          <w:szCs w:val="28"/>
        </w:rPr>
        <w:t>Б</w:t>
      </w:r>
      <w:r w:rsidR="008B6C69" w:rsidRPr="00E8527D">
        <w:rPr>
          <w:sz w:val="28"/>
          <w:szCs w:val="28"/>
        </w:rPr>
        <w:t xml:space="preserve"> «Тип информации»</w:t>
      </w:r>
      <w:r w:rsidR="008B6C69">
        <w:rPr>
          <w:sz w:val="28"/>
          <w:szCs w:val="28"/>
        </w:rPr>
        <w:t>, которой установлено</w:t>
      </w:r>
      <w:r w:rsidR="008B6C69" w:rsidRPr="00E8527D">
        <w:rPr>
          <w:sz w:val="28"/>
          <w:szCs w:val="28"/>
        </w:rPr>
        <w:t xml:space="preserve"> значение «Расхождение»</w:t>
      </w:r>
      <w:r w:rsidR="008B6C69">
        <w:rPr>
          <w:sz w:val="28"/>
          <w:szCs w:val="28"/>
        </w:rPr>
        <w:t xml:space="preserve"> </w:t>
      </w:r>
      <w:r w:rsidR="008B6C69" w:rsidRPr="00E8527D">
        <w:rPr>
          <w:sz w:val="28"/>
          <w:szCs w:val="28"/>
        </w:rPr>
        <w:t>заполня</w:t>
      </w:r>
      <w:r w:rsidR="00317884">
        <w:rPr>
          <w:sz w:val="28"/>
          <w:szCs w:val="28"/>
        </w:rPr>
        <w:t>ю</w:t>
      </w:r>
      <w:r w:rsidR="008B6C69" w:rsidRPr="00E8527D">
        <w:rPr>
          <w:sz w:val="28"/>
          <w:szCs w:val="28"/>
        </w:rPr>
        <w:t xml:space="preserve">тся </w:t>
      </w:r>
      <w:r w:rsidR="00317884">
        <w:rPr>
          <w:sz w:val="28"/>
          <w:szCs w:val="28"/>
        </w:rPr>
        <w:t>значения</w:t>
      </w:r>
      <w:r w:rsidR="008B6C69">
        <w:rPr>
          <w:sz w:val="28"/>
          <w:szCs w:val="28"/>
        </w:rPr>
        <w:t>, указанн</w:t>
      </w:r>
      <w:r w:rsidR="00317884">
        <w:rPr>
          <w:sz w:val="28"/>
          <w:szCs w:val="28"/>
        </w:rPr>
        <w:t>ые</w:t>
      </w:r>
      <w:r w:rsidR="008B6C69">
        <w:rPr>
          <w:sz w:val="28"/>
          <w:szCs w:val="28"/>
        </w:rPr>
        <w:t xml:space="preserve"> в соответствующе</w:t>
      </w:r>
      <w:r w:rsidR="00317884">
        <w:rPr>
          <w:sz w:val="28"/>
          <w:szCs w:val="28"/>
        </w:rPr>
        <w:t>й</w:t>
      </w:r>
      <w:r w:rsidR="008B6C69">
        <w:rPr>
          <w:sz w:val="28"/>
          <w:szCs w:val="28"/>
        </w:rPr>
        <w:t xml:space="preserve"> </w:t>
      </w:r>
      <w:r w:rsidR="00317884">
        <w:rPr>
          <w:sz w:val="28"/>
          <w:szCs w:val="28"/>
        </w:rPr>
        <w:t>записи</w:t>
      </w:r>
      <w:r w:rsidR="008B6C69">
        <w:rPr>
          <w:sz w:val="28"/>
          <w:szCs w:val="28"/>
        </w:rPr>
        <w:t xml:space="preserve"> Декларации</w:t>
      </w:r>
      <w:r w:rsidR="008B6C69" w:rsidRPr="00E8527D">
        <w:rPr>
          <w:sz w:val="28"/>
          <w:szCs w:val="28"/>
        </w:rPr>
        <w:t xml:space="preserve">, в которой выявлено </w:t>
      </w:r>
      <w:r w:rsidR="008B6C69">
        <w:rPr>
          <w:sz w:val="28"/>
          <w:szCs w:val="28"/>
        </w:rPr>
        <w:t>расхождение.</w:t>
      </w:r>
    </w:p>
    <w:p w:rsidR="00125D5C" w:rsidRPr="002952D6" w:rsidRDefault="00B61BA6" w:rsidP="00E852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52D6">
        <w:rPr>
          <w:sz w:val="28"/>
          <w:szCs w:val="28"/>
        </w:rPr>
        <w:t>2</w:t>
      </w:r>
      <w:r w:rsidR="00125D5C" w:rsidRPr="002952D6">
        <w:rPr>
          <w:sz w:val="28"/>
          <w:szCs w:val="28"/>
        </w:rPr>
        <w:t xml:space="preserve">.2 В </w:t>
      </w:r>
      <w:r w:rsidR="00336CE5" w:rsidRPr="002952D6">
        <w:rPr>
          <w:sz w:val="28"/>
          <w:szCs w:val="28"/>
        </w:rPr>
        <w:t xml:space="preserve">остальных </w:t>
      </w:r>
      <w:r w:rsidR="00125D5C" w:rsidRPr="002952D6">
        <w:rPr>
          <w:sz w:val="28"/>
          <w:szCs w:val="28"/>
        </w:rPr>
        <w:t xml:space="preserve">графах по графе </w:t>
      </w:r>
      <w:r w:rsidR="004F5F3C" w:rsidRPr="002952D6">
        <w:rPr>
          <w:sz w:val="28"/>
          <w:szCs w:val="28"/>
        </w:rPr>
        <w:t>Б</w:t>
      </w:r>
      <w:r w:rsidR="00125D5C" w:rsidRPr="002952D6">
        <w:rPr>
          <w:sz w:val="28"/>
          <w:szCs w:val="28"/>
        </w:rPr>
        <w:t xml:space="preserve"> «Тип информации», которой установлено значение «Пояснение» заполняются</w:t>
      </w:r>
      <w:r w:rsidR="00C7411B" w:rsidRPr="002952D6">
        <w:rPr>
          <w:sz w:val="28"/>
          <w:szCs w:val="28"/>
        </w:rPr>
        <w:t xml:space="preserve"> </w:t>
      </w:r>
      <w:r w:rsidR="000765C7" w:rsidRPr="002952D6">
        <w:rPr>
          <w:sz w:val="28"/>
          <w:szCs w:val="28"/>
        </w:rPr>
        <w:t>только те</w:t>
      </w:r>
      <w:r w:rsidR="00125D5C" w:rsidRPr="002952D6">
        <w:rPr>
          <w:sz w:val="28"/>
          <w:szCs w:val="28"/>
        </w:rPr>
        <w:t xml:space="preserve"> значения</w:t>
      </w:r>
      <w:r w:rsidR="00C7411B" w:rsidRPr="002952D6">
        <w:rPr>
          <w:sz w:val="28"/>
          <w:szCs w:val="28"/>
        </w:rPr>
        <w:t xml:space="preserve"> поясняемой записи</w:t>
      </w:r>
      <w:r w:rsidR="00125D5C" w:rsidRPr="002952D6">
        <w:rPr>
          <w:sz w:val="28"/>
          <w:szCs w:val="28"/>
        </w:rPr>
        <w:t xml:space="preserve">, </w:t>
      </w:r>
      <w:r w:rsidR="000765C7" w:rsidRPr="002952D6">
        <w:rPr>
          <w:sz w:val="28"/>
          <w:szCs w:val="28"/>
        </w:rPr>
        <w:t>которые скорректированы</w:t>
      </w:r>
      <w:r w:rsidR="00C7411B" w:rsidRPr="002952D6">
        <w:rPr>
          <w:sz w:val="28"/>
          <w:szCs w:val="28"/>
        </w:rPr>
        <w:t xml:space="preserve"> с учетом данных первичных учетных документов</w:t>
      </w:r>
      <w:r w:rsidR="00125D5C" w:rsidRPr="002952D6">
        <w:rPr>
          <w:sz w:val="28"/>
          <w:szCs w:val="28"/>
        </w:rPr>
        <w:t>.</w:t>
      </w:r>
    </w:p>
    <w:p w:rsidR="00B61BA6" w:rsidRPr="002952D6" w:rsidRDefault="00B61BA6" w:rsidP="00F10CE9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B61BA6" w:rsidRDefault="00B61BA6" w:rsidP="006167E9">
      <w:pPr>
        <w:autoSpaceDE w:val="0"/>
        <w:autoSpaceDN w:val="0"/>
        <w:adjustRightInd w:val="0"/>
        <w:ind w:firstLine="709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E8527D">
        <w:rPr>
          <w:b/>
          <w:sz w:val="28"/>
          <w:szCs w:val="28"/>
          <w:lang w:val="en-US"/>
        </w:rPr>
        <w:lastRenderedPageBreak/>
        <w:t>I</w:t>
      </w:r>
      <w:r w:rsidR="006167E9">
        <w:rPr>
          <w:b/>
          <w:sz w:val="28"/>
          <w:szCs w:val="28"/>
          <w:lang w:val="en-US"/>
        </w:rPr>
        <w:t>I</w:t>
      </w:r>
      <w:r w:rsidRPr="00E8527D">
        <w:rPr>
          <w:b/>
          <w:sz w:val="28"/>
          <w:szCs w:val="28"/>
          <w:lang w:val="en-US"/>
        </w:rPr>
        <w:t>I</w:t>
      </w:r>
      <w:r w:rsidRPr="00E8527D">
        <w:rPr>
          <w:b/>
          <w:sz w:val="28"/>
          <w:szCs w:val="28"/>
        </w:rPr>
        <w:t>. Порядок заполнения раздел</w:t>
      </w:r>
      <w:r>
        <w:rPr>
          <w:b/>
          <w:sz w:val="28"/>
          <w:szCs w:val="28"/>
        </w:rPr>
        <w:t>а</w:t>
      </w:r>
      <w:r w:rsidRPr="00E85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C03A08" w:rsidRPr="00C03A08">
        <w:rPr>
          <w:b/>
          <w:sz w:val="28"/>
          <w:szCs w:val="28"/>
        </w:rPr>
        <w:t>. Сведения из счетов-фактур, выставленных лицами, указанными в пункте 5 статьи 173 Налогового кодекса Российской Федерации</w:t>
      </w:r>
      <w:r w:rsidRPr="00E8527D">
        <w:rPr>
          <w:b/>
          <w:sz w:val="28"/>
          <w:szCs w:val="28"/>
        </w:rPr>
        <w:t xml:space="preserve"> Ответа</w:t>
      </w:r>
    </w:p>
    <w:p w:rsidR="00F10CE9" w:rsidRPr="00E8527D" w:rsidRDefault="00010B4C" w:rsidP="00F10CE9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1</w:t>
      </w:r>
      <w:r w:rsidR="00F10CE9" w:rsidRPr="00E8527D">
        <w:rPr>
          <w:rFonts w:eastAsiaTheme="minorHAnsi"/>
          <w:snapToGrid/>
          <w:sz w:val="28"/>
          <w:szCs w:val="28"/>
          <w:lang w:eastAsia="en-US"/>
        </w:rPr>
        <w:t xml:space="preserve">. </w:t>
      </w:r>
      <w:r w:rsidR="00F10CE9" w:rsidRPr="00E8527D">
        <w:rPr>
          <w:sz w:val="28"/>
          <w:szCs w:val="28"/>
        </w:rPr>
        <w:t>В случае, если в Сведениях, в отношении которых направлено Требование, выявлены ошибки заполнения декларации, при этом первичные учетные документы не содержат ука</w:t>
      </w:r>
      <w:r w:rsidR="00F10CE9" w:rsidRPr="00B23016">
        <w:rPr>
          <w:sz w:val="28"/>
          <w:szCs w:val="28"/>
        </w:rPr>
        <w:t xml:space="preserve">занных ошибок, то заполняется таблица 2 </w:t>
      </w:r>
      <w:r w:rsidR="00B23016" w:rsidRPr="00B23016">
        <w:rPr>
          <w:sz w:val="28"/>
          <w:szCs w:val="28"/>
        </w:rPr>
        <w:t>Р</w:t>
      </w:r>
      <w:r w:rsidR="00F10CE9" w:rsidRPr="00B23016">
        <w:rPr>
          <w:sz w:val="28"/>
          <w:szCs w:val="28"/>
        </w:rPr>
        <w:t>аздела 12</w:t>
      </w:r>
      <w:r w:rsidR="00B23016" w:rsidRPr="00B23016">
        <w:rPr>
          <w:sz w:val="28"/>
          <w:szCs w:val="28"/>
        </w:rPr>
        <w:t>. Сведения из счетов-фактур, выставленных лицами, указанными в пункте 5 статьи 173 Налогового кодекса Российской Федерации</w:t>
      </w:r>
      <w:r w:rsidR="00F10CE9" w:rsidRPr="00E8527D">
        <w:rPr>
          <w:sz w:val="28"/>
          <w:szCs w:val="28"/>
        </w:rPr>
        <w:t xml:space="preserve"> Ответа.</w:t>
      </w:r>
    </w:p>
    <w:p w:rsidR="00F10CE9" w:rsidRDefault="00010B4C" w:rsidP="00F1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0CE9">
        <w:rPr>
          <w:sz w:val="28"/>
          <w:szCs w:val="28"/>
        </w:rPr>
        <w:t>.</w:t>
      </w:r>
      <w:r w:rsidR="00B23016">
        <w:rPr>
          <w:sz w:val="28"/>
          <w:szCs w:val="28"/>
        </w:rPr>
        <w:t>1</w:t>
      </w:r>
      <w:r w:rsidR="00F10CE9">
        <w:rPr>
          <w:sz w:val="28"/>
          <w:szCs w:val="28"/>
        </w:rPr>
        <w:t xml:space="preserve">. </w:t>
      </w:r>
      <w:r w:rsidR="00F10CE9" w:rsidRPr="00E8527D">
        <w:rPr>
          <w:sz w:val="28"/>
          <w:szCs w:val="28"/>
        </w:rPr>
        <w:t>В граф</w:t>
      </w:r>
      <w:r w:rsidR="00F10CE9">
        <w:rPr>
          <w:sz w:val="28"/>
          <w:szCs w:val="28"/>
        </w:rPr>
        <w:t>ах</w:t>
      </w:r>
      <w:r w:rsidR="00F10CE9" w:rsidRPr="00E8527D">
        <w:rPr>
          <w:sz w:val="28"/>
          <w:szCs w:val="28"/>
        </w:rPr>
        <w:t xml:space="preserve"> </w:t>
      </w:r>
      <w:r w:rsidR="00F10CE9">
        <w:rPr>
          <w:sz w:val="28"/>
          <w:szCs w:val="28"/>
        </w:rPr>
        <w:t>0</w:t>
      </w:r>
      <w:r w:rsidR="00855A5D">
        <w:rPr>
          <w:sz w:val="28"/>
          <w:szCs w:val="28"/>
        </w:rPr>
        <w:t>2</w:t>
      </w:r>
      <w:r w:rsidR="00F10CE9">
        <w:rPr>
          <w:sz w:val="28"/>
          <w:szCs w:val="28"/>
        </w:rPr>
        <w:t xml:space="preserve">0 - </w:t>
      </w:r>
      <w:r w:rsidR="00855A5D">
        <w:rPr>
          <w:sz w:val="28"/>
          <w:szCs w:val="28"/>
        </w:rPr>
        <w:t>08</w:t>
      </w:r>
      <w:r w:rsidR="00F10CE9">
        <w:rPr>
          <w:sz w:val="28"/>
          <w:szCs w:val="28"/>
        </w:rPr>
        <w:t>0</w:t>
      </w:r>
      <w:r w:rsidR="00F10CE9" w:rsidRPr="00E8527D">
        <w:rPr>
          <w:sz w:val="28"/>
          <w:szCs w:val="28"/>
        </w:rPr>
        <w:t xml:space="preserve"> по графе </w:t>
      </w:r>
      <w:r w:rsidR="00855A5D">
        <w:rPr>
          <w:sz w:val="28"/>
          <w:szCs w:val="28"/>
        </w:rPr>
        <w:t>А</w:t>
      </w:r>
      <w:r w:rsidR="00F10CE9" w:rsidRPr="00E8527D">
        <w:rPr>
          <w:sz w:val="28"/>
          <w:szCs w:val="28"/>
        </w:rPr>
        <w:t xml:space="preserve"> «Тип информации»</w:t>
      </w:r>
      <w:r w:rsidR="00F10CE9">
        <w:rPr>
          <w:sz w:val="28"/>
          <w:szCs w:val="28"/>
        </w:rPr>
        <w:t>, которой установлено</w:t>
      </w:r>
      <w:r w:rsidR="00F10CE9" w:rsidRPr="00E8527D">
        <w:rPr>
          <w:sz w:val="28"/>
          <w:szCs w:val="28"/>
        </w:rPr>
        <w:t xml:space="preserve"> значение «Расхождение»</w:t>
      </w:r>
      <w:r w:rsidR="00F10CE9">
        <w:rPr>
          <w:sz w:val="28"/>
          <w:szCs w:val="28"/>
        </w:rPr>
        <w:t xml:space="preserve"> </w:t>
      </w:r>
      <w:r w:rsidR="00F10CE9" w:rsidRPr="00E8527D">
        <w:rPr>
          <w:sz w:val="28"/>
          <w:szCs w:val="28"/>
        </w:rPr>
        <w:t>заполня</w:t>
      </w:r>
      <w:r w:rsidR="00F10CE9">
        <w:rPr>
          <w:sz w:val="28"/>
          <w:szCs w:val="28"/>
        </w:rPr>
        <w:t>ю</w:t>
      </w:r>
      <w:r w:rsidR="00F10CE9" w:rsidRPr="00E8527D">
        <w:rPr>
          <w:sz w:val="28"/>
          <w:szCs w:val="28"/>
        </w:rPr>
        <w:t xml:space="preserve">тся </w:t>
      </w:r>
      <w:r w:rsidR="00F10CE9">
        <w:rPr>
          <w:sz w:val="28"/>
          <w:szCs w:val="28"/>
        </w:rPr>
        <w:t>значения, указанные в соответствующей записи Декларации</w:t>
      </w:r>
      <w:r w:rsidR="00F10CE9" w:rsidRPr="00E8527D">
        <w:rPr>
          <w:sz w:val="28"/>
          <w:szCs w:val="28"/>
        </w:rPr>
        <w:t xml:space="preserve">, в которой выявлено </w:t>
      </w:r>
      <w:r w:rsidR="00F10CE9">
        <w:rPr>
          <w:sz w:val="28"/>
          <w:szCs w:val="28"/>
        </w:rPr>
        <w:t>расхождение.</w:t>
      </w:r>
    </w:p>
    <w:p w:rsidR="00F10CE9" w:rsidRPr="002952D6" w:rsidRDefault="00010B4C" w:rsidP="00F10C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_GoBack"/>
      <w:r w:rsidRPr="002952D6">
        <w:rPr>
          <w:sz w:val="28"/>
          <w:szCs w:val="28"/>
        </w:rPr>
        <w:t>1</w:t>
      </w:r>
      <w:r w:rsidR="00F10CE9" w:rsidRPr="002952D6">
        <w:rPr>
          <w:sz w:val="28"/>
          <w:szCs w:val="28"/>
        </w:rPr>
        <w:t>.2 В графах 0</w:t>
      </w:r>
      <w:r w:rsidR="00C03A08" w:rsidRPr="002952D6">
        <w:rPr>
          <w:sz w:val="28"/>
          <w:szCs w:val="28"/>
        </w:rPr>
        <w:t>2</w:t>
      </w:r>
      <w:r w:rsidR="00F10CE9" w:rsidRPr="002952D6">
        <w:rPr>
          <w:sz w:val="28"/>
          <w:szCs w:val="28"/>
        </w:rPr>
        <w:t xml:space="preserve">0 - </w:t>
      </w:r>
      <w:r w:rsidR="00C03A08" w:rsidRPr="002952D6">
        <w:rPr>
          <w:sz w:val="28"/>
          <w:szCs w:val="28"/>
        </w:rPr>
        <w:t>08</w:t>
      </w:r>
      <w:r w:rsidR="00F10CE9" w:rsidRPr="002952D6">
        <w:rPr>
          <w:sz w:val="28"/>
          <w:szCs w:val="28"/>
        </w:rPr>
        <w:t xml:space="preserve">0 по графе </w:t>
      </w:r>
      <w:r w:rsidR="00855A5D" w:rsidRPr="002952D6">
        <w:rPr>
          <w:sz w:val="28"/>
          <w:szCs w:val="28"/>
        </w:rPr>
        <w:t>А</w:t>
      </w:r>
      <w:r w:rsidR="00F10CE9" w:rsidRPr="002952D6">
        <w:rPr>
          <w:sz w:val="28"/>
          <w:szCs w:val="28"/>
        </w:rPr>
        <w:t xml:space="preserve"> «Тип информации», которой установлено значение «Пояснение» заполняются </w:t>
      </w:r>
      <w:r w:rsidR="000765C7" w:rsidRPr="002952D6">
        <w:rPr>
          <w:sz w:val="28"/>
          <w:szCs w:val="28"/>
        </w:rPr>
        <w:t>только те</w:t>
      </w:r>
      <w:r w:rsidR="00F10CE9" w:rsidRPr="002952D6">
        <w:rPr>
          <w:sz w:val="28"/>
          <w:szCs w:val="28"/>
        </w:rPr>
        <w:t xml:space="preserve"> значения поясняемой записи, </w:t>
      </w:r>
      <w:r w:rsidR="000765C7" w:rsidRPr="002952D6">
        <w:rPr>
          <w:sz w:val="28"/>
          <w:szCs w:val="28"/>
        </w:rPr>
        <w:t xml:space="preserve">которые </w:t>
      </w:r>
      <w:r w:rsidR="00C03A08" w:rsidRPr="002952D6">
        <w:rPr>
          <w:sz w:val="28"/>
          <w:szCs w:val="28"/>
        </w:rPr>
        <w:t>скорректированы с учетом данных соответствующего счета-фактуры</w:t>
      </w:r>
      <w:r w:rsidR="00F10CE9" w:rsidRPr="002952D6">
        <w:rPr>
          <w:sz w:val="28"/>
          <w:szCs w:val="28"/>
        </w:rPr>
        <w:t>.</w:t>
      </w:r>
    </w:p>
    <w:bookmarkEnd w:id="0"/>
    <w:p w:rsidR="00010B4C" w:rsidRDefault="00010B4C" w:rsidP="00E8527D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010B4C" w:rsidRDefault="00010B4C" w:rsidP="00010B4C">
      <w:pPr>
        <w:autoSpaceDE w:val="0"/>
        <w:autoSpaceDN w:val="0"/>
        <w:adjustRightInd w:val="0"/>
        <w:ind w:firstLine="709"/>
        <w:jc w:val="center"/>
        <w:rPr>
          <w:rFonts w:eastAsiaTheme="minorHAnsi"/>
          <w:snapToGrid/>
          <w:sz w:val="28"/>
          <w:szCs w:val="28"/>
          <w:lang w:eastAsia="en-US"/>
        </w:rPr>
      </w:pPr>
      <w:r w:rsidRPr="00E8527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E8527D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и сроки представления Ответа</w:t>
      </w:r>
    </w:p>
    <w:p w:rsidR="00F33632" w:rsidRDefault="005D3AB2" w:rsidP="00A30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3DBD" w:rsidRPr="00A30349">
        <w:rPr>
          <w:sz w:val="28"/>
          <w:szCs w:val="28"/>
        </w:rPr>
        <w:t>.</w:t>
      </w:r>
      <w:r w:rsidR="003E46A0" w:rsidRPr="00A30349">
        <w:rPr>
          <w:sz w:val="28"/>
          <w:szCs w:val="28"/>
        </w:rPr>
        <w:t xml:space="preserve"> </w:t>
      </w:r>
      <w:r w:rsidR="00DE50B8" w:rsidRPr="00A30349">
        <w:rPr>
          <w:sz w:val="28"/>
          <w:szCs w:val="28"/>
        </w:rPr>
        <w:t xml:space="preserve">Ответ </w:t>
      </w:r>
      <w:r w:rsidR="00A30349" w:rsidRPr="00A30349">
        <w:rPr>
          <w:sz w:val="28"/>
          <w:szCs w:val="28"/>
        </w:rPr>
        <w:t xml:space="preserve">представляется </w:t>
      </w:r>
      <w:r w:rsidR="00A30349">
        <w:rPr>
          <w:rFonts w:eastAsiaTheme="minorHAnsi"/>
          <w:snapToGrid/>
          <w:sz w:val="28"/>
          <w:szCs w:val="28"/>
          <w:lang w:eastAsia="en-US"/>
        </w:rPr>
        <w:t>в налоговый орган по месту учета налогоплательщика (плательщика сбора, налогового агента)</w:t>
      </w:r>
      <w:r w:rsidR="00B5582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A30349" w:rsidRPr="00A30349">
        <w:rPr>
          <w:rFonts w:eastAsiaTheme="minorHAnsi"/>
          <w:bCs/>
          <w:snapToGrid/>
          <w:sz w:val="28"/>
          <w:szCs w:val="28"/>
          <w:lang w:eastAsia="en-US"/>
        </w:rPr>
        <w:t xml:space="preserve">по установленной форме на бумажном носителе или по установленным </w:t>
      </w:r>
      <w:r w:rsidR="00A30349" w:rsidRPr="00B55827">
        <w:rPr>
          <w:rFonts w:eastAsiaTheme="minorHAnsi"/>
          <w:bCs/>
          <w:snapToGrid/>
          <w:sz w:val="28"/>
          <w:szCs w:val="28"/>
          <w:lang w:eastAsia="en-US"/>
        </w:rPr>
        <w:t>форматам в элект</w:t>
      </w:r>
      <w:r w:rsidR="00A30349" w:rsidRPr="00A30349">
        <w:rPr>
          <w:rFonts w:eastAsiaTheme="minorHAnsi"/>
          <w:bCs/>
          <w:snapToGrid/>
          <w:sz w:val="28"/>
          <w:szCs w:val="28"/>
          <w:lang w:eastAsia="en-US"/>
        </w:rPr>
        <w:t>ронной форме</w:t>
      </w:r>
      <w:r w:rsidR="00DE50B8" w:rsidRPr="00E8527D">
        <w:rPr>
          <w:sz w:val="28"/>
          <w:szCs w:val="28"/>
        </w:rPr>
        <w:t xml:space="preserve"> по телекоммуникационным каналам связи через операто</w:t>
      </w:r>
      <w:r w:rsidR="00F33632">
        <w:rPr>
          <w:sz w:val="28"/>
          <w:szCs w:val="28"/>
        </w:rPr>
        <w:t>ра электронного документооборота</w:t>
      </w:r>
      <w:r w:rsidR="00B55827" w:rsidRPr="00B55827">
        <w:rPr>
          <w:sz w:val="28"/>
          <w:szCs w:val="28"/>
        </w:rPr>
        <w:t xml:space="preserve"> </w:t>
      </w:r>
      <w:r w:rsidR="00B55827" w:rsidRPr="00E8527D">
        <w:rPr>
          <w:sz w:val="28"/>
          <w:szCs w:val="28"/>
        </w:rPr>
        <w:t>в течение 5 дней с момента получения Требования</w:t>
      </w:r>
      <w:r w:rsidR="00F33632" w:rsidRPr="00336CE5">
        <w:rPr>
          <w:sz w:val="28"/>
          <w:szCs w:val="28"/>
        </w:rPr>
        <w:t>.</w:t>
      </w:r>
    </w:p>
    <w:p w:rsidR="005D3AB2" w:rsidRDefault="005D3AB2" w:rsidP="005D3AB2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napToGrid/>
          <w:sz w:val="28"/>
          <w:szCs w:val="28"/>
          <w:lang w:eastAsia="en-US"/>
        </w:rPr>
        <w:t>Налогоплательщик (плательщик сбора, налоговый агент) или его представитель подписывает Ответ, подтверждая достоверность и полноту сведений, указанных в Ответе.</w:t>
      </w:r>
    </w:p>
    <w:sectPr w:rsidR="005D3AB2" w:rsidSect="000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20A1"/>
    <w:multiLevelType w:val="hybridMultilevel"/>
    <w:tmpl w:val="1F80C6F2"/>
    <w:lvl w:ilvl="0" w:tplc="91BAEE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AC3B08"/>
    <w:multiLevelType w:val="hybridMultilevel"/>
    <w:tmpl w:val="6EAC2304"/>
    <w:lvl w:ilvl="0" w:tplc="2C10CF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546651E"/>
    <w:multiLevelType w:val="hybridMultilevel"/>
    <w:tmpl w:val="1382A9A8"/>
    <w:lvl w:ilvl="0" w:tplc="565459D8">
      <w:start w:val="1"/>
      <w:numFmt w:val="decimal"/>
      <w:lvlText w:val="%1."/>
      <w:lvlJc w:val="left"/>
      <w:pPr>
        <w:ind w:left="-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938" w:hanging="180"/>
      </w:pPr>
    </w:lvl>
    <w:lvl w:ilvl="3" w:tplc="0419000F" w:tentative="1">
      <w:start w:val="1"/>
      <w:numFmt w:val="decimal"/>
      <w:lvlText w:val="%4."/>
      <w:lvlJc w:val="left"/>
      <w:pPr>
        <w:ind w:left="1658" w:hanging="360"/>
      </w:p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</w:lvl>
    <w:lvl w:ilvl="6" w:tplc="0419000F" w:tentative="1">
      <w:start w:val="1"/>
      <w:numFmt w:val="decimal"/>
      <w:lvlText w:val="%7."/>
      <w:lvlJc w:val="left"/>
      <w:pPr>
        <w:ind w:left="3818" w:hanging="360"/>
      </w:p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>
    <w:nsid w:val="237330DD"/>
    <w:multiLevelType w:val="hybridMultilevel"/>
    <w:tmpl w:val="6D3E77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F27"/>
    <w:multiLevelType w:val="hybridMultilevel"/>
    <w:tmpl w:val="927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B6076"/>
    <w:multiLevelType w:val="multilevel"/>
    <w:tmpl w:val="AC4426A4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  <w:sz w:val="28"/>
      </w:rPr>
    </w:lvl>
  </w:abstractNum>
  <w:abstractNum w:abstractNumId="6">
    <w:nsid w:val="2C394907"/>
    <w:multiLevelType w:val="hybridMultilevel"/>
    <w:tmpl w:val="3B5EF222"/>
    <w:lvl w:ilvl="0" w:tplc="BA863C1E">
      <w:start w:val="1"/>
      <w:numFmt w:val="upperRoman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687270"/>
    <w:multiLevelType w:val="hybridMultilevel"/>
    <w:tmpl w:val="94005704"/>
    <w:lvl w:ilvl="0" w:tplc="673A990A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0392766"/>
    <w:multiLevelType w:val="multilevel"/>
    <w:tmpl w:val="A4BC73C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690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3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60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43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1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4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18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90" w:hanging="2160"/>
      </w:pPr>
      <w:rPr>
        <w:rFonts w:cs="Times New Roman"/>
      </w:rPr>
    </w:lvl>
  </w:abstractNum>
  <w:abstractNum w:abstractNumId="9">
    <w:nsid w:val="68490325"/>
    <w:multiLevelType w:val="hybridMultilevel"/>
    <w:tmpl w:val="927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4F21"/>
    <w:multiLevelType w:val="multilevel"/>
    <w:tmpl w:val="AC442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1">
    <w:nsid w:val="78C911BA"/>
    <w:multiLevelType w:val="multilevel"/>
    <w:tmpl w:val="AC4426A4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  <w:sz w:val="28"/>
      </w:rPr>
    </w:lvl>
  </w:abstractNum>
  <w:abstractNum w:abstractNumId="12">
    <w:nsid w:val="7A8351F1"/>
    <w:multiLevelType w:val="hybridMultilevel"/>
    <w:tmpl w:val="0EC04992"/>
    <w:lvl w:ilvl="0" w:tplc="2DF8CB6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B"/>
    <w:rsid w:val="00010B4C"/>
    <w:rsid w:val="00034251"/>
    <w:rsid w:val="000765C7"/>
    <w:rsid w:val="000A3292"/>
    <w:rsid w:val="000E2C93"/>
    <w:rsid w:val="00115A96"/>
    <w:rsid w:val="00125D5C"/>
    <w:rsid w:val="00195BC7"/>
    <w:rsid w:val="001D0282"/>
    <w:rsid w:val="001D1EF1"/>
    <w:rsid w:val="001E0153"/>
    <w:rsid w:val="002952D6"/>
    <w:rsid w:val="00315B25"/>
    <w:rsid w:val="003164EF"/>
    <w:rsid w:val="00317884"/>
    <w:rsid w:val="00336CE5"/>
    <w:rsid w:val="00340E41"/>
    <w:rsid w:val="0036105E"/>
    <w:rsid w:val="00370B3C"/>
    <w:rsid w:val="003E46A0"/>
    <w:rsid w:val="004B2A5F"/>
    <w:rsid w:val="004F5F3C"/>
    <w:rsid w:val="005244C5"/>
    <w:rsid w:val="005A2BCA"/>
    <w:rsid w:val="005B16C1"/>
    <w:rsid w:val="005D1321"/>
    <w:rsid w:val="005D1BE8"/>
    <w:rsid w:val="005D3AB2"/>
    <w:rsid w:val="005D6B17"/>
    <w:rsid w:val="005E670A"/>
    <w:rsid w:val="006167E9"/>
    <w:rsid w:val="00633F41"/>
    <w:rsid w:val="006B4C1E"/>
    <w:rsid w:val="006F2CCD"/>
    <w:rsid w:val="007C08C1"/>
    <w:rsid w:val="008248DE"/>
    <w:rsid w:val="00855A5D"/>
    <w:rsid w:val="00882069"/>
    <w:rsid w:val="008B6C69"/>
    <w:rsid w:val="00955332"/>
    <w:rsid w:val="00963492"/>
    <w:rsid w:val="00A23DBD"/>
    <w:rsid w:val="00A30349"/>
    <w:rsid w:val="00AB1515"/>
    <w:rsid w:val="00AD0152"/>
    <w:rsid w:val="00B23016"/>
    <w:rsid w:val="00B55827"/>
    <w:rsid w:val="00B61BA6"/>
    <w:rsid w:val="00B94F00"/>
    <w:rsid w:val="00BF4FBB"/>
    <w:rsid w:val="00BF7DD6"/>
    <w:rsid w:val="00C03A08"/>
    <w:rsid w:val="00C04B0A"/>
    <w:rsid w:val="00C7411B"/>
    <w:rsid w:val="00C84EF6"/>
    <w:rsid w:val="00C86F5E"/>
    <w:rsid w:val="00CC1344"/>
    <w:rsid w:val="00DA19FC"/>
    <w:rsid w:val="00DE50B8"/>
    <w:rsid w:val="00DF1284"/>
    <w:rsid w:val="00E1646D"/>
    <w:rsid w:val="00E459DC"/>
    <w:rsid w:val="00E847AA"/>
    <w:rsid w:val="00E8527D"/>
    <w:rsid w:val="00ED2FEF"/>
    <w:rsid w:val="00F10CE9"/>
    <w:rsid w:val="00F33632"/>
    <w:rsid w:val="00F40926"/>
    <w:rsid w:val="00F6747B"/>
    <w:rsid w:val="00FB6920"/>
    <w:rsid w:val="00FB7E87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7B7A-A89E-4184-AFF5-60819D7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B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9DC"/>
    <w:pPr>
      <w:jc w:val="center"/>
      <w:outlineLvl w:val="0"/>
    </w:pPr>
    <w:rPr>
      <w:rFonts w:eastAsia="Calibri"/>
      <w:snapToGrid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BB"/>
    <w:pPr>
      <w:ind w:left="720"/>
      <w:contextualSpacing/>
    </w:pPr>
  </w:style>
  <w:style w:type="paragraph" w:customStyle="1" w:styleId="ConsPlusNormal">
    <w:name w:val="ConsPlusNormal"/>
    <w:rsid w:val="000342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9D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F6BC-B051-4C47-A5D8-77526E9E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Касатикова Светлана Валерьевна</cp:lastModifiedBy>
  <cp:revision>15</cp:revision>
  <dcterms:created xsi:type="dcterms:W3CDTF">2014-10-27T07:23:00Z</dcterms:created>
  <dcterms:modified xsi:type="dcterms:W3CDTF">2014-10-28T06:30:00Z</dcterms:modified>
</cp:coreProperties>
</file>